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40" w:rsidRPr="00FA5051" w:rsidRDefault="00937940" w:rsidP="00937940">
      <w:pPr>
        <w:jc w:val="center"/>
        <w:rPr>
          <w:rFonts w:ascii="Times New Roman" w:hAnsi="Times New Roman"/>
          <w:b/>
          <w:sz w:val="28"/>
          <w:szCs w:val="28"/>
        </w:rPr>
      </w:pPr>
      <w:r w:rsidRPr="00FA5051">
        <w:rPr>
          <w:rFonts w:ascii="Times New Roman" w:hAnsi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937940" w:rsidRPr="00FA5051" w:rsidRDefault="00937940" w:rsidP="00937940">
      <w:pPr>
        <w:jc w:val="center"/>
        <w:rPr>
          <w:rFonts w:ascii="Times New Roman" w:hAnsi="Times New Roman"/>
          <w:b/>
          <w:sz w:val="28"/>
          <w:szCs w:val="28"/>
        </w:rPr>
      </w:pPr>
      <w:r w:rsidRPr="00FA5051">
        <w:rPr>
          <w:rFonts w:ascii="Times New Roman" w:hAnsi="Times New Roman"/>
          <w:b/>
          <w:sz w:val="28"/>
          <w:szCs w:val="28"/>
        </w:rPr>
        <w:t>образовательное учреждение Иркутской области</w:t>
      </w:r>
    </w:p>
    <w:p w:rsidR="00937940" w:rsidRPr="00FA5051" w:rsidRDefault="00937940" w:rsidP="00937940">
      <w:pPr>
        <w:jc w:val="center"/>
        <w:rPr>
          <w:rFonts w:ascii="Times New Roman" w:hAnsi="Times New Roman"/>
          <w:b/>
          <w:sz w:val="28"/>
          <w:szCs w:val="28"/>
        </w:rPr>
      </w:pPr>
      <w:r w:rsidRPr="00FA5051">
        <w:rPr>
          <w:rFonts w:ascii="Times New Roman" w:hAnsi="Times New Roman"/>
          <w:b/>
          <w:sz w:val="28"/>
          <w:szCs w:val="28"/>
        </w:rPr>
        <w:t>«Усть-Ордынский аграрный техникум»</w:t>
      </w:r>
    </w:p>
    <w:p w:rsidR="00937940" w:rsidRPr="00FA5051" w:rsidRDefault="00937940" w:rsidP="009379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940" w:rsidRPr="00FA5051" w:rsidRDefault="00937940" w:rsidP="009379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940" w:rsidRPr="00FA5051" w:rsidRDefault="00937940" w:rsidP="009379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940" w:rsidRPr="00FA5051" w:rsidRDefault="00937940" w:rsidP="009379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940" w:rsidRPr="00FA5051" w:rsidRDefault="00937940" w:rsidP="009379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940" w:rsidRPr="00FA5051" w:rsidRDefault="00937940" w:rsidP="00937940">
      <w:pPr>
        <w:jc w:val="center"/>
        <w:rPr>
          <w:rFonts w:ascii="Times New Roman" w:hAnsi="Times New Roman"/>
          <w:b/>
          <w:sz w:val="28"/>
          <w:szCs w:val="28"/>
        </w:rPr>
      </w:pPr>
      <w:r w:rsidRPr="00FA5051">
        <w:rPr>
          <w:rFonts w:ascii="Times New Roman" w:hAnsi="Times New Roman"/>
          <w:b/>
          <w:sz w:val="28"/>
          <w:szCs w:val="28"/>
        </w:rPr>
        <w:t xml:space="preserve">Методические указания </w:t>
      </w:r>
    </w:p>
    <w:p w:rsidR="00937940" w:rsidRPr="00FA5051" w:rsidRDefault="00937940" w:rsidP="00937940">
      <w:pPr>
        <w:jc w:val="center"/>
        <w:rPr>
          <w:rFonts w:ascii="Times New Roman" w:hAnsi="Times New Roman"/>
          <w:b/>
          <w:sz w:val="28"/>
          <w:szCs w:val="28"/>
        </w:rPr>
      </w:pPr>
      <w:r w:rsidRPr="00FA5051">
        <w:rPr>
          <w:rFonts w:ascii="Times New Roman" w:hAnsi="Times New Roman"/>
          <w:b/>
          <w:sz w:val="28"/>
          <w:szCs w:val="28"/>
        </w:rPr>
        <w:t>к лабораторным работам по биологии</w:t>
      </w:r>
    </w:p>
    <w:p w:rsidR="00937940" w:rsidRPr="00FA5051" w:rsidRDefault="00937940" w:rsidP="009379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940" w:rsidRPr="00FA5051" w:rsidRDefault="00937940" w:rsidP="009379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940" w:rsidRPr="00FA5051" w:rsidRDefault="00937940" w:rsidP="009379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940" w:rsidRPr="00FA5051" w:rsidRDefault="00937940" w:rsidP="009379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940" w:rsidRPr="00FA5051" w:rsidRDefault="00937940" w:rsidP="009379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940" w:rsidRPr="00FA5051" w:rsidRDefault="00937940" w:rsidP="009379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940" w:rsidRPr="00FA5051" w:rsidRDefault="00937940" w:rsidP="009379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940" w:rsidRPr="00FA5051" w:rsidRDefault="00937940" w:rsidP="00937940">
      <w:pPr>
        <w:jc w:val="both"/>
        <w:rPr>
          <w:rFonts w:ascii="Times New Roman" w:hAnsi="Times New Roman"/>
          <w:b/>
          <w:sz w:val="28"/>
          <w:szCs w:val="28"/>
        </w:rPr>
      </w:pPr>
    </w:p>
    <w:p w:rsidR="00937940" w:rsidRPr="00FA5051" w:rsidRDefault="00937940" w:rsidP="00937940">
      <w:pPr>
        <w:jc w:val="both"/>
        <w:rPr>
          <w:rFonts w:ascii="Times New Roman" w:hAnsi="Times New Roman"/>
          <w:b/>
          <w:sz w:val="28"/>
          <w:szCs w:val="28"/>
        </w:rPr>
      </w:pPr>
    </w:p>
    <w:p w:rsidR="00937940" w:rsidRPr="00FA5051" w:rsidRDefault="00937940" w:rsidP="00937940">
      <w:pPr>
        <w:jc w:val="both"/>
        <w:rPr>
          <w:rFonts w:ascii="Times New Roman" w:hAnsi="Times New Roman"/>
          <w:b/>
          <w:sz w:val="28"/>
          <w:szCs w:val="28"/>
        </w:rPr>
      </w:pPr>
    </w:p>
    <w:p w:rsidR="00937940" w:rsidRPr="00FA5051" w:rsidRDefault="00937940" w:rsidP="00937940">
      <w:pPr>
        <w:jc w:val="both"/>
        <w:rPr>
          <w:rFonts w:ascii="Times New Roman" w:hAnsi="Times New Roman"/>
          <w:b/>
          <w:sz w:val="28"/>
          <w:szCs w:val="28"/>
        </w:rPr>
      </w:pPr>
    </w:p>
    <w:p w:rsidR="00937940" w:rsidRDefault="00937940" w:rsidP="00937940">
      <w:pPr>
        <w:jc w:val="both"/>
        <w:rPr>
          <w:rFonts w:ascii="Times New Roman" w:hAnsi="Times New Roman"/>
          <w:b/>
          <w:sz w:val="28"/>
          <w:szCs w:val="28"/>
        </w:rPr>
      </w:pPr>
    </w:p>
    <w:p w:rsidR="00FA5051" w:rsidRDefault="00FA5051" w:rsidP="00937940">
      <w:pPr>
        <w:jc w:val="both"/>
        <w:rPr>
          <w:rFonts w:ascii="Times New Roman" w:hAnsi="Times New Roman"/>
          <w:b/>
          <w:sz w:val="28"/>
          <w:szCs w:val="28"/>
        </w:rPr>
      </w:pPr>
    </w:p>
    <w:p w:rsidR="00FA5051" w:rsidRDefault="00FA5051" w:rsidP="00937940">
      <w:pPr>
        <w:jc w:val="both"/>
        <w:rPr>
          <w:rFonts w:ascii="Times New Roman" w:hAnsi="Times New Roman"/>
          <w:b/>
          <w:sz w:val="28"/>
          <w:szCs w:val="28"/>
        </w:rPr>
      </w:pPr>
    </w:p>
    <w:p w:rsidR="00937940" w:rsidRPr="00FA5051" w:rsidRDefault="00937940" w:rsidP="009379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940" w:rsidRDefault="00FA5051" w:rsidP="009379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Усть-Ордынский, 2017</w:t>
      </w:r>
    </w:p>
    <w:p w:rsidR="00FA5051" w:rsidRDefault="00FA5051" w:rsidP="009379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7940" w:rsidRPr="00FA5051" w:rsidRDefault="00937940" w:rsidP="00937940">
      <w:pPr>
        <w:jc w:val="center"/>
        <w:rPr>
          <w:rFonts w:ascii="Times New Roman" w:hAnsi="Times New Roman"/>
          <w:b/>
          <w:sz w:val="24"/>
          <w:szCs w:val="24"/>
        </w:rPr>
      </w:pPr>
      <w:r w:rsidRPr="00FA505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37940" w:rsidRPr="00FA5051" w:rsidRDefault="00937940" w:rsidP="00FA50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 xml:space="preserve">При обучении биологии и выполнении практических работ, учащиеся достигают следующих целей: </w:t>
      </w:r>
    </w:p>
    <w:p w:rsidR="00937940" w:rsidRPr="00FA5051" w:rsidRDefault="00937940" w:rsidP="00FA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- овладение учащимся знаниями о живой природе; основными методами ее изучения, учебными умениями;</w:t>
      </w:r>
    </w:p>
    <w:p w:rsidR="00937940" w:rsidRPr="00FA5051" w:rsidRDefault="00937940" w:rsidP="00FA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- формирование на базе знаний и умений научной картины мира, как компонент общечеловеческой культуры;</w:t>
      </w:r>
    </w:p>
    <w:p w:rsidR="00937940" w:rsidRPr="00FA5051" w:rsidRDefault="00937940" w:rsidP="00FA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- гигиеническое воспитание и формирование здорового образа жизни в целях сохранения психического, физического и нравственного здоровья человека;</w:t>
      </w:r>
    </w:p>
    <w:p w:rsidR="00937940" w:rsidRPr="00FA5051" w:rsidRDefault="00937940" w:rsidP="00FA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 xml:space="preserve"> - установление гармоничных отношение учащихся с природой, со всем живым, как главной ценностью на земле;</w:t>
      </w:r>
    </w:p>
    <w:p w:rsidR="00937940" w:rsidRPr="00FA5051" w:rsidRDefault="00937940" w:rsidP="00FA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 xml:space="preserve"> - подготовка учащихся к практической деятельности в области сельского хозяйства, медицины, здравоохранения.</w:t>
      </w:r>
    </w:p>
    <w:p w:rsidR="00937940" w:rsidRPr="00FA5051" w:rsidRDefault="00937940" w:rsidP="00FA50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Программа по биологии составлена на основе минимума содержания образования и требований к уровню подготовки выпускников по биологии.</w:t>
      </w:r>
    </w:p>
    <w:p w:rsidR="00937940" w:rsidRPr="00FA5051" w:rsidRDefault="00937940" w:rsidP="00FA50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 xml:space="preserve">Системообразующие ведущие идеи: </w:t>
      </w:r>
      <w:proofErr w:type="spellStart"/>
      <w:r w:rsidRPr="00FA5051">
        <w:rPr>
          <w:rFonts w:ascii="Times New Roman" w:hAnsi="Times New Roman"/>
          <w:sz w:val="24"/>
          <w:szCs w:val="24"/>
        </w:rPr>
        <w:t>разноуровневая</w:t>
      </w:r>
      <w:proofErr w:type="spellEnd"/>
      <w:r w:rsidRPr="00FA5051">
        <w:rPr>
          <w:rFonts w:ascii="Times New Roman" w:hAnsi="Times New Roman"/>
          <w:sz w:val="24"/>
          <w:szCs w:val="24"/>
        </w:rPr>
        <w:t xml:space="preserve"> организация жизни, эволюция, взаимосвязь в биологических системах позволяют обеспечить целостность учебного предмета. При разработке программы учитывались также психолого-педагогические закономерности усвоения знаний, их доступность для учащихся, </w:t>
      </w:r>
      <w:proofErr w:type="gramStart"/>
      <w:r w:rsidRPr="00FA5051">
        <w:rPr>
          <w:rFonts w:ascii="Times New Roman" w:hAnsi="Times New Roman"/>
          <w:sz w:val="24"/>
          <w:szCs w:val="24"/>
        </w:rPr>
        <w:t>уровень</w:t>
      </w:r>
      <w:proofErr w:type="gramEnd"/>
      <w:r w:rsidRPr="00FA5051">
        <w:rPr>
          <w:rFonts w:ascii="Times New Roman" w:hAnsi="Times New Roman"/>
          <w:sz w:val="24"/>
          <w:szCs w:val="24"/>
        </w:rPr>
        <w:t xml:space="preserve"> предшествующий подготовки по природоведению, трудовому обучению и др. </w:t>
      </w:r>
    </w:p>
    <w:p w:rsidR="00937940" w:rsidRPr="00FA5051" w:rsidRDefault="00937940" w:rsidP="00FA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В программе раскрываются общие теоретические вопросы, включенные в минимум содержания по биологии, составляющие важный компонент общечеловеческой культуры: клеточная теория, взаимосвязь строения и функций организма, уровни организации живой природы, учение об эволюции органического мира, многообразие и классификация организмов, экологические закономерности.</w:t>
      </w:r>
    </w:p>
    <w:p w:rsidR="00937940" w:rsidRPr="00FA5051" w:rsidRDefault="00937940" w:rsidP="00FA50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Сведения об уровнях организации и жизни, эволюции обобщаются, углубляются и расширяются. При этом особое внимание на доступность содержания, учитываются возрастные особенности учащихся.  В соответствии с системно-структурным подходом изложение учебного материала о биологических закономерностях начинается с раскрытия вопросов строения, химического состава, жизнедеятельности и деления клетки. Знания о клетки служат основой для рассмотрения законов наследственности и закономерностей изменчивости, проявляющихся на организменном уровне. Система цитологических и генетических понятий подготавливает учащегося к усвоению, обобщению, расширению и углублению знаний о движущих силах, направлениях и результате эволюции органического мира, а также о причинах многообразия сельскохозяйственных растений и животных.</w:t>
      </w:r>
    </w:p>
    <w:p w:rsidR="00937940" w:rsidRPr="00FA5051" w:rsidRDefault="00937940" w:rsidP="00FA50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Знания о движущих силах эволюции расширяются при рассмотрении проблемы происхождения человека, биологических и социальных факторов его эволюции. Завершается курс биологии изучением экологических закономерностей, обобщением и углублением знаний об экосистемах и биосфере, о мерах сохранения равновесия в них. С целью достижения всеми учащимися уровня обязательной общебиологической подготовки важно ориентироваться на требования к результатам обучения и рекомендуемый перечень экскурсий, лабораторных и практических работ, опыт и наблюдений за жизнью растений, животных и человека.</w:t>
      </w:r>
    </w:p>
    <w:p w:rsidR="00937940" w:rsidRPr="00FA5051" w:rsidRDefault="00937940" w:rsidP="00937940">
      <w:pPr>
        <w:jc w:val="center"/>
        <w:rPr>
          <w:b/>
          <w:sz w:val="24"/>
          <w:szCs w:val="24"/>
        </w:rPr>
      </w:pPr>
    </w:p>
    <w:p w:rsidR="00937940" w:rsidRPr="00FA5051" w:rsidRDefault="00937940" w:rsidP="005903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7940" w:rsidRPr="00FA5051" w:rsidRDefault="00937940" w:rsidP="005903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7940" w:rsidRPr="00FA5051" w:rsidRDefault="00937940" w:rsidP="005903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7940" w:rsidRPr="00FA5051" w:rsidRDefault="00937940" w:rsidP="005903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7940" w:rsidRPr="00FA5051" w:rsidRDefault="00937940" w:rsidP="005903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036D" w:rsidRPr="00FA5051" w:rsidRDefault="0059036D" w:rsidP="0059036D">
      <w:pPr>
        <w:jc w:val="center"/>
        <w:rPr>
          <w:rFonts w:ascii="Times New Roman" w:hAnsi="Times New Roman"/>
          <w:b/>
          <w:sz w:val="24"/>
          <w:szCs w:val="24"/>
        </w:rPr>
      </w:pPr>
      <w:r w:rsidRPr="00FA5051">
        <w:rPr>
          <w:rFonts w:ascii="Times New Roman" w:hAnsi="Times New Roman"/>
          <w:b/>
          <w:sz w:val="24"/>
          <w:szCs w:val="24"/>
        </w:rPr>
        <w:lastRenderedPageBreak/>
        <w:t>Технический профиль</w:t>
      </w:r>
    </w:p>
    <w:p w:rsidR="0059036D" w:rsidRPr="00FA5051" w:rsidRDefault="00937940" w:rsidP="00937940">
      <w:pPr>
        <w:jc w:val="center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 xml:space="preserve">«Автомеханик» </w:t>
      </w:r>
    </w:p>
    <w:p w:rsidR="00937940" w:rsidRPr="00FA5051" w:rsidRDefault="00937940" w:rsidP="00937940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A5051">
        <w:rPr>
          <w:rFonts w:ascii="Times New Roman" w:hAnsi="Times New Roman"/>
          <w:b/>
          <w:sz w:val="24"/>
          <w:szCs w:val="24"/>
        </w:rPr>
        <w:t>Оглавление:</w:t>
      </w:r>
    </w:p>
    <w:p w:rsidR="0059036D" w:rsidRPr="00FA5051" w:rsidRDefault="0059036D" w:rsidP="0059036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Сравнение строения клеток растений, животных.</w:t>
      </w:r>
    </w:p>
    <w:p w:rsidR="0059036D" w:rsidRPr="00FA5051" w:rsidRDefault="0059036D" w:rsidP="0059036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A5051">
        <w:rPr>
          <w:rFonts w:ascii="Times New Roman" w:eastAsia="Times New Roman" w:hAnsi="Times New Roman"/>
          <w:bCs/>
          <w:sz w:val="24"/>
          <w:szCs w:val="24"/>
          <w:lang w:eastAsia="ru-RU"/>
        </w:rPr>
        <w:t>Выявление признаков сходства зародышей человека и других млекопитающих</w:t>
      </w:r>
      <w:r w:rsidRPr="00FA5051">
        <w:rPr>
          <w:rFonts w:ascii="Times New Roman" w:hAnsi="Times New Roman"/>
          <w:bCs/>
          <w:sz w:val="24"/>
          <w:szCs w:val="24"/>
        </w:rPr>
        <w:t xml:space="preserve"> как доказательства их родства</w:t>
      </w:r>
    </w:p>
    <w:p w:rsidR="0059036D" w:rsidRPr="00FA5051" w:rsidRDefault="0059036D" w:rsidP="0059036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Составление простейших схем скрещивания</w:t>
      </w:r>
    </w:p>
    <w:p w:rsidR="0059036D" w:rsidRPr="00FA5051" w:rsidRDefault="0059036D" w:rsidP="0059036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Анализ фенотипической изменчивости.</w:t>
      </w:r>
    </w:p>
    <w:p w:rsidR="0059036D" w:rsidRPr="00FA5051" w:rsidRDefault="0059036D" w:rsidP="0059036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Описание особей одного вида по морфологическому критерию </w:t>
      </w:r>
    </w:p>
    <w:p w:rsidR="0059036D" w:rsidRPr="00FA5051" w:rsidRDefault="0059036D" w:rsidP="0059036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Изучение приспособленности организмов к среде обитания</w:t>
      </w:r>
    </w:p>
    <w:p w:rsidR="0059036D" w:rsidRPr="00FA5051" w:rsidRDefault="0059036D" w:rsidP="0059036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Сравнительное описание одной из естественных природных систем (лес) и </w:t>
      </w:r>
      <w:proofErr w:type="spellStart"/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агроэкосистемы</w:t>
      </w:r>
      <w:proofErr w:type="spellEnd"/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 (картофельное поле) </w:t>
      </w:r>
    </w:p>
    <w:p w:rsidR="0059036D" w:rsidRPr="00FA5051" w:rsidRDefault="0059036D" w:rsidP="007A235B">
      <w:pPr>
        <w:pStyle w:val="Style27"/>
        <w:widowControl/>
        <w:spacing w:before="29" w:line="240" w:lineRule="auto"/>
        <w:ind w:firstLine="0"/>
        <w:jc w:val="center"/>
        <w:rPr>
          <w:rStyle w:val="FontStyle91"/>
          <w:b w:val="0"/>
          <w:sz w:val="24"/>
          <w:szCs w:val="24"/>
        </w:rPr>
      </w:pPr>
    </w:p>
    <w:p w:rsidR="005E4A04" w:rsidRPr="00FA5051" w:rsidRDefault="005E4A04" w:rsidP="005E4A04">
      <w:pPr>
        <w:shd w:val="clear" w:color="auto" w:fill="FFFFFF"/>
        <w:spacing w:after="0"/>
        <w:ind w:left="32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Лабораторная работа № 1</w:t>
      </w:r>
    </w:p>
    <w:p w:rsidR="005E4A04" w:rsidRPr="00FA5051" w:rsidRDefault="005E4A04" w:rsidP="005E4A0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A5051">
        <w:rPr>
          <w:rFonts w:ascii="Times New Roman" w:hAnsi="Times New Roman"/>
          <w:b/>
          <w:i/>
          <w:sz w:val="24"/>
          <w:szCs w:val="24"/>
        </w:rPr>
        <w:t>Тема: сравнение строения клеток растений, животных.</w:t>
      </w:r>
    </w:p>
    <w:p w:rsidR="005E4A04" w:rsidRPr="00FA5051" w:rsidRDefault="005E4A04" w:rsidP="005E4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i/>
          <w:sz w:val="24"/>
          <w:szCs w:val="24"/>
          <w:u w:val="single"/>
        </w:rPr>
        <w:t>Цель</w:t>
      </w:r>
      <w:r w:rsidRPr="00FA5051">
        <w:rPr>
          <w:rFonts w:ascii="Times New Roman" w:hAnsi="Times New Roman"/>
          <w:sz w:val="24"/>
          <w:szCs w:val="24"/>
        </w:rPr>
        <w:t>: Находить особенности строения клеток растений, животных, сравнивать их между собой.</w:t>
      </w:r>
    </w:p>
    <w:p w:rsidR="005E4A04" w:rsidRPr="00FA5051" w:rsidRDefault="005E4A04" w:rsidP="005E4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i/>
          <w:sz w:val="24"/>
          <w:szCs w:val="24"/>
          <w:u w:val="single"/>
        </w:rPr>
        <w:t>Оборудование:</w:t>
      </w:r>
      <w:r w:rsidRPr="00FA5051">
        <w:rPr>
          <w:rFonts w:ascii="Times New Roman" w:hAnsi="Times New Roman"/>
          <w:sz w:val="24"/>
          <w:szCs w:val="24"/>
        </w:rPr>
        <w:t xml:space="preserve"> рисунки клеток растений, животных (Приложение 1)              </w:t>
      </w:r>
    </w:p>
    <w:p w:rsidR="002B40A2" w:rsidRPr="00FA5051" w:rsidRDefault="002B40A2" w:rsidP="002B40A2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A5051">
        <w:rPr>
          <w:rFonts w:ascii="Times New Roman" w:hAnsi="Times New Roman"/>
          <w:i/>
          <w:sz w:val="24"/>
          <w:szCs w:val="24"/>
          <w:u w:val="single"/>
        </w:rPr>
        <w:t>Теоретическая часть</w:t>
      </w:r>
    </w:p>
    <w:p w:rsidR="002B40A2" w:rsidRPr="00FA5051" w:rsidRDefault="002B40A2" w:rsidP="002B40A2">
      <w:pPr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Клетки животных и растений имеют сходное строение. Все они имеют ядро и цитоплазму. В цитоплазме под световым микроскопом хорошо видны некоторые клеточные органоиды: вакуоли, хлоропласты, митохондрии, включения: мелкие капли жира, гранулы крахмала, некоторые пигменты.</w:t>
      </w:r>
    </w:p>
    <w:p w:rsidR="005E4A04" w:rsidRPr="00FA5051" w:rsidRDefault="005E4A04" w:rsidP="005E4A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A5051">
        <w:rPr>
          <w:rFonts w:ascii="Times New Roman" w:hAnsi="Times New Roman"/>
          <w:i/>
          <w:sz w:val="24"/>
          <w:szCs w:val="24"/>
        </w:rPr>
        <w:t>Ход работы</w:t>
      </w:r>
    </w:p>
    <w:p w:rsidR="005E4A04" w:rsidRPr="00FA5051" w:rsidRDefault="005E4A04" w:rsidP="005E4A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Зарисуйте строение растительной, животной клеток. Укажите основные части клеток.</w:t>
      </w:r>
    </w:p>
    <w:p w:rsidR="005E4A04" w:rsidRPr="00FA5051" w:rsidRDefault="005E4A04" w:rsidP="005E4A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Сравните строение клеток растений, животных.</w:t>
      </w:r>
    </w:p>
    <w:p w:rsidR="005E4A04" w:rsidRPr="00FA5051" w:rsidRDefault="005E4A04" w:rsidP="005E4A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Данные занесите в таблицу.</w:t>
      </w:r>
    </w:p>
    <w:p w:rsidR="005E4A04" w:rsidRPr="00FA5051" w:rsidRDefault="005E4A04" w:rsidP="005E4A0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35"/>
      </w:tblGrid>
      <w:tr w:rsidR="005E4A04" w:rsidRPr="00FA5051">
        <w:tc>
          <w:tcPr>
            <w:tcW w:w="3652" w:type="dxa"/>
          </w:tcPr>
          <w:p w:rsidR="005E4A04" w:rsidRPr="00FA5051" w:rsidRDefault="005E4A04" w:rsidP="00CE28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Признаки для сравнения</w:t>
            </w:r>
          </w:p>
        </w:tc>
        <w:tc>
          <w:tcPr>
            <w:tcW w:w="2835" w:type="dxa"/>
          </w:tcPr>
          <w:p w:rsidR="005E4A04" w:rsidRPr="00FA5051" w:rsidRDefault="005E4A04" w:rsidP="00CE28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Клетки растений</w:t>
            </w:r>
          </w:p>
        </w:tc>
        <w:tc>
          <w:tcPr>
            <w:tcW w:w="2835" w:type="dxa"/>
          </w:tcPr>
          <w:p w:rsidR="005E4A04" w:rsidRPr="00FA5051" w:rsidRDefault="005E4A04" w:rsidP="00CE28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Клетки животных</w:t>
            </w:r>
          </w:p>
        </w:tc>
      </w:tr>
      <w:tr w:rsidR="005E4A04" w:rsidRPr="00FA5051">
        <w:tc>
          <w:tcPr>
            <w:tcW w:w="3652" w:type="dxa"/>
          </w:tcPr>
          <w:p w:rsidR="005E4A04" w:rsidRPr="00FA5051" w:rsidRDefault="005E4A04" w:rsidP="00CE28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1.Клеточная стенка</w:t>
            </w:r>
          </w:p>
          <w:p w:rsidR="005E4A04" w:rsidRPr="00FA5051" w:rsidRDefault="005E4A04" w:rsidP="00CE28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2. Пластиды</w:t>
            </w:r>
          </w:p>
          <w:p w:rsidR="005E4A04" w:rsidRPr="00FA5051" w:rsidRDefault="005E4A04" w:rsidP="00CE28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3. Вакуоли</w:t>
            </w:r>
          </w:p>
          <w:p w:rsidR="005E4A04" w:rsidRPr="00FA5051" w:rsidRDefault="005E4A04" w:rsidP="00CE28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4. Запасной углевод</w:t>
            </w:r>
          </w:p>
          <w:p w:rsidR="005E4A04" w:rsidRPr="00FA5051" w:rsidRDefault="005E4A04" w:rsidP="00CE28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5. Способ хранения питательных веществ</w:t>
            </w:r>
          </w:p>
          <w:p w:rsidR="005E4A04" w:rsidRPr="00FA5051" w:rsidRDefault="005E4A04" w:rsidP="00CE28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6. Центриоли</w:t>
            </w:r>
          </w:p>
          <w:p w:rsidR="005E4A04" w:rsidRPr="00FA5051" w:rsidRDefault="005E4A04" w:rsidP="00CE28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7.Синтез АТФ</w:t>
            </w:r>
          </w:p>
        </w:tc>
        <w:tc>
          <w:tcPr>
            <w:tcW w:w="2835" w:type="dxa"/>
          </w:tcPr>
          <w:p w:rsidR="005E4A04" w:rsidRPr="00FA5051" w:rsidRDefault="005E4A04" w:rsidP="00CE28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A04" w:rsidRPr="00FA5051" w:rsidRDefault="005E4A04" w:rsidP="00CE28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A04" w:rsidRPr="00FA5051" w:rsidRDefault="005E4A04" w:rsidP="005E4A04">
      <w:pPr>
        <w:pStyle w:val="a3"/>
        <w:rPr>
          <w:rFonts w:ascii="Times New Roman" w:hAnsi="Times New Roman"/>
          <w:sz w:val="24"/>
          <w:szCs w:val="24"/>
        </w:rPr>
      </w:pPr>
    </w:p>
    <w:p w:rsidR="005E4A04" w:rsidRPr="00FA5051" w:rsidRDefault="005E4A04" w:rsidP="005E4A0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Сделайте вывод по работе.</w:t>
      </w:r>
    </w:p>
    <w:p w:rsidR="005E4A04" w:rsidRPr="00FA5051" w:rsidRDefault="005E4A04" w:rsidP="005E4A04">
      <w:pPr>
        <w:pStyle w:val="a3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 xml:space="preserve">Вопросы; </w:t>
      </w:r>
    </w:p>
    <w:p w:rsidR="005E4A04" w:rsidRPr="00FA5051" w:rsidRDefault="005E4A04" w:rsidP="005E4A0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В чем сходство растительной и животной клеток?</w:t>
      </w:r>
    </w:p>
    <w:p w:rsidR="005E4A04" w:rsidRPr="00FA5051" w:rsidRDefault="005E4A04" w:rsidP="005E4A0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lastRenderedPageBreak/>
        <w:t>В чем отличие растительной и животной клеток?</w:t>
      </w:r>
    </w:p>
    <w:p w:rsidR="005E4A04" w:rsidRPr="00FA5051" w:rsidRDefault="005E4A04" w:rsidP="005E4A04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5E4A04" w:rsidRPr="00FA5051" w:rsidRDefault="005E4A04" w:rsidP="005E4A04">
      <w:pPr>
        <w:pStyle w:val="a3"/>
        <w:ind w:left="0" w:firstLine="720"/>
        <w:rPr>
          <w:rFonts w:ascii="Times New Roman" w:hAnsi="Times New Roman"/>
          <w:sz w:val="24"/>
          <w:szCs w:val="24"/>
        </w:rPr>
      </w:pPr>
    </w:p>
    <w:p w:rsidR="005E4A04" w:rsidRPr="00FA5051" w:rsidRDefault="005E4A04" w:rsidP="005E4A04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:rsidR="005E4A04" w:rsidRPr="00FA5051" w:rsidRDefault="005E4A04" w:rsidP="005E4A04">
      <w:pPr>
        <w:ind w:left="360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</w:p>
    <w:p w:rsidR="005E4A04" w:rsidRPr="00FA5051" w:rsidRDefault="00737A5C" w:rsidP="005E4A04">
      <w:pPr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038475" cy="2181225"/>
            <wp:effectExtent l="19050" t="19050" r="28575" b="28575"/>
            <wp:docPr id="1" name="Рисунок 10" descr="C:\Users\Денис\Desktop\0901010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Денис\Desktop\09010102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812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E4A04" w:rsidRPr="00FA5051" w:rsidRDefault="00737A5C" w:rsidP="005E4A04">
      <w:pPr>
        <w:rPr>
          <w:sz w:val="24"/>
          <w:szCs w:val="24"/>
        </w:rPr>
      </w:pPr>
      <w:r w:rsidRPr="00FA5051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038475" cy="2066925"/>
            <wp:effectExtent l="19050" t="19050" r="28575" b="28575"/>
            <wp:docPr id="2" name="Рисунок 8" descr="C:\Users\Денис\Desktop\a04eb895b2c3e6ab20ac8c00014d0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Денис\Desktop\a04eb895b2c3e6ab20ac8c00014d06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669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E4A04" w:rsidRPr="00FA5051" w:rsidRDefault="005E4A04" w:rsidP="005E4A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Лабораторная работа № </w:t>
      </w:r>
      <w:r w:rsidR="002B40A2" w:rsidRPr="00FA50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D01C1E" w:rsidRPr="00FA5051" w:rsidRDefault="00D01C1E" w:rsidP="005E4A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4A04" w:rsidRPr="00FA5051" w:rsidRDefault="005E4A04" w:rsidP="005E4A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Тема: «Выявление признаков сходства зародышей человека и других млекопитающих как доказательства их родства».</w:t>
      </w:r>
    </w:p>
    <w:p w:rsidR="00D01C1E" w:rsidRPr="00FA5051" w:rsidRDefault="00D01C1E" w:rsidP="005E4A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5E4A04" w:rsidRPr="00FA5051" w:rsidRDefault="005E4A04" w:rsidP="005E4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познакомить с эмбриональными доказательствами эволюции органического мира.</w:t>
      </w:r>
    </w:p>
    <w:p w:rsidR="00D01C1E" w:rsidRPr="00FA5051" w:rsidRDefault="00D01C1E" w:rsidP="005E4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0A2" w:rsidRPr="00FA5051" w:rsidRDefault="002B40A2" w:rsidP="005E4A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Теоретическая часть:</w:t>
      </w:r>
    </w:p>
    <w:p w:rsidR="002B40A2" w:rsidRPr="00FA5051" w:rsidRDefault="002B40A2" w:rsidP="002B40A2">
      <w:pPr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Строение скелета, нервной системы, системы пищеварения, дыхания и кровообращения человека и других позвоночных, особенно млекопитающих, очень сходно. Наиболее наглядно родство человека и животных выявляется при сравнении их эмбрионального развития. На его ранних этапах зародыш человека трудно отличить от зародышей животных.</w:t>
      </w:r>
    </w:p>
    <w:p w:rsidR="005E4A04" w:rsidRPr="00FA5051" w:rsidRDefault="005E4A04" w:rsidP="005E4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работы.</w:t>
      </w:r>
    </w:p>
    <w:p w:rsidR="005E4A04" w:rsidRPr="00FA5051" w:rsidRDefault="005E4A04" w:rsidP="005E4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Прочитать текст «Эмбриологические доказательства макроэволюции» на стр.225-227, рассмотреть рисунок (Приложение).</w:t>
      </w:r>
    </w:p>
    <w:p w:rsidR="005E4A04" w:rsidRPr="00FA5051" w:rsidRDefault="005E4A04" w:rsidP="005E4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Выявить черты сходства зародышей человека и других позвоночных</w:t>
      </w:r>
    </w:p>
    <w:p w:rsidR="005E4A04" w:rsidRPr="00FA5051" w:rsidRDefault="005E4A04" w:rsidP="005E4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Ответить на вопрос: о чем свидетельствуют сходства зародышей?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35"/>
      </w:tblGrid>
      <w:tr w:rsidR="005E4A04" w:rsidRPr="00FA5051">
        <w:tc>
          <w:tcPr>
            <w:tcW w:w="3652" w:type="dxa"/>
          </w:tcPr>
          <w:p w:rsidR="005E4A04" w:rsidRPr="00FA5051" w:rsidRDefault="005E4A04" w:rsidP="00CE28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lastRenderedPageBreak/>
              <w:t>Признаки для сравнения</w:t>
            </w:r>
          </w:p>
        </w:tc>
        <w:tc>
          <w:tcPr>
            <w:tcW w:w="2835" w:type="dxa"/>
          </w:tcPr>
          <w:p w:rsidR="005E4A04" w:rsidRPr="00FA5051" w:rsidRDefault="005E4A04" w:rsidP="00CE28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Сходство</w:t>
            </w:r>
          </w:p>
        </w:tc>
        <w:tc>
          <w:tcPr>
            <w:tcW w:w="2835" w:type="dxa"/>
          </w:tcPr>
          <w:p w:rsidR="005E4A04" w:rsidRPr="00FA5051" w:rsidRDefault="005E4A04" w:rsidP="00CE28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Различия</w:t>
            </w:r>
          </w:p>
        </w:tc>
      </w:tr>
      <w:tr w:rsidR="005E4A04" w:rsidRPr="00FA5051">
        <w:tc>
          <w:tcPr>
            <w:tcW w:w="3652" w:type="dxa"/>
          </w:tcPr>
          <w:p w:rsidR="005E4A04" w:rsidRPr="00FA5051" w:rsidRDefault="005E4A04" w:rsidP="00CE28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A04" w:rsidRPr="00FA5051" w:rsidRDefault="005E4A04" w:rsidP="00CE28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A04" w:rsidRPr="00FA5051" w:rsidRDefault="005E4A04" w:rsidP="00CE28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A04" w:rsidRPr="00FA5051" w:rsidRDefault="005E4A04" w:rsidP="005E4A0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</w:t>
      </w:r>
    </w:p>
    <w:p w:rsidR="005E4A04" w:rsidRPr="00FA5051" w:rsidRDefault="00737A5C" w:rsidP="005E4A04">
      <w:pPr>
        <w:rPr>
          <w:noProof/>
          <w:sz w:val="24"/>
          <w:szCs w:val="24"/>
          <w:lang w:eastAsia="ru-RU"/>
        </w:rPr>
      </w:pPr>
      <w:r w:rsidRPr="00FA5051">
        <w:rPr>
          <w:noProof/>
          <w:sz w:val="24"/>
          <w:szCs w:val="24"/>
          <w:lang w:eastAsia="ru-RU"/>
        </w:rPr>
        <w:drawing>
          <wp:inline distT="0" distB="0" distL="0" distR="0">
            <wp:extent cx="3552825" cy="4724400"/>
            <wp:effectExtent l="0" t="0" r="9525" b="0"/>
            <wp:docPr id="3" name="Рисунок 4" descr="http://botan0.ru/files/biology/image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otan0.ru/files/biology/image29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34" w:rsidRPr="00FA5051" w:rsidRDefault="00BA2F34" w:rsidP="00BA2F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Лабораторная работа № 3</w:t>
      </w:r>
    </w:p>
    <w:p w:rsidR="00CE280E" w:rsidRPr="00FA5051" w:rsidRDefault="00CE280E" w:rsidP="00BA2F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b/>
          <w:sz w:val="24"/>
          <w:szCs w:val="24"/>
          <w:lang w:eastAsia="ru-RU"/>
        </w:rPr>
        <w:t>Тема: «Составление простейших схем скрещивания».</w:t>
      </w:r>
    </w:p>
    <w:p w:rsidR="00CE280E" w:rsidRPr="00FA5051" w:rsidRDefault="00CE280E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 научиться выписывать типы гамет, образуемые организмами с заданными генотипами; кратко записывать условие генетических задач; решать ситуационные задачи по генетике; использовать навыки генетической терминологии.</w:t>
      </w:r>
    </w:p>
    <w:p w:rsidR="00CE280E" w:rsidRPr="00FA5051" w:rsidRDefault="00CE280E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 учебник, тетрадь, условия задач, ручка.</w:t>
      </w:r>
    </w:p>
    <w:p w:rsidR="00CE280E" w:rsidRPr="00FA5051" w:rsidRDefault="00CE280E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b/>
          <w:sz w:val="24"/>
          <w:szCs w:val="24"/>
          <w:lang w:eastAsia="ru-RU"/>
        </w:rPr>
        <w:t>Ход работы:</w:t>
      </w:r>
    </w:p>
    <w:p w:rsidR="00CE280E" w:rsidRPr="00FA5051" w:rsidRDefault="00CE280E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Задание 1</w:t>
      </w:r>
    </w:p>
    <w:p w:rsidR="00CE280E" w:rsidRPr="00FA5051" w:rsidRDefault="00CE280E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Выпишите все типы гамет, образуемые организмами, имеющие следующие </w:t>
      </w:r>
      <w:proofErr w:type="gramStart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генотипы:  АА</w:t>
      </w:r>
      <w:proofErr w:type="gramEnd"/>
      <w:r w:rsidRPr="00FA5051">
        <w:rPr>
          <w:rFonts w:ascii="Times New Roman" w:eastAsia="Times New Roman" w:hAnsi="Times New Roman"/>
          <w:sz w:val="24"/>
          <w:szCs w:val="24"/>
          <w:lang w:val="en-US" w:eastAsia="ru-RU"/>
        </w:rPr>
        <w:t>bb</w:t>
      </w: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FA5051">
        <w:rPr>
          <w:rFonts w:ascii="Times New Roman" w:eastAsia="Times New Roman" w:hAnsi="Times New Roman"/>
          <w:sz w:val="24"/>
          <w:szCs w:val="24"/>
          <w:lang w:val="en-US" w:eastAsia="ru-RU"/>
        </w:rPr>
        <w:t>Aa</w:t>
      </w: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FA5051">
        <w:rPr>
          <w:rFonts w:ascii="Times New Roman" w:eastAsia="Times New Roman" w:hAnsi="Times New Roman"/>
          <w:sz w:val="24"/>
          <w:szCs w:val="24"/>
          <w:lang w:val="en-US" w:eastAsia="ru-RU"/>
        </w:rPr>
        <w:t>MmPP</w:t>
      </w:r>
      <w:proofErr w:type="spell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A5051">
        <w:rPr>
          <w:rFonts w:ascii="Times New Roman" w:eastAsia="Times New Roman" w:hAnsi="Times New Roman"/>
          <w:sz w:val="24"/>
          <w:szCs w:val="24"/>
          <w:lang w:val="en-US" w:eastAsia="ru-RU"/>
        </w:rPr>
        <w:t>PPKk</w:t>
      </w:r>
      <w:proofErr w:type="spell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A5051">
        <w:rPr>
          <w:rFonts w:ascii="Times New Roman" w:eastAsia="Times New Roman" w:hAnsi="Times New Roman"/>
          <w:sz w:val="24"/>
          <w:szCs w:val="24"/>
          <w:lang w:val="en-US" w:eastAsia="ru-RU"/>
        </w:rPr>
        <w:t>AabbCc</w:t>
      </w:r>
      <w:proofErr w:type="spell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A5051">
        <w:rPr>
          <w:rFonts w:ascii="Times New Roman" w:eastAsia="Times New Roman" w:hAnsi="Times New Roman"/>
          <w:sz w:val="24"/>
          <w:szCs w:val="24"/>
          <w:lang w:val="en-US" w:eastAsia="ru-RU"/>
        </w:rPr>
        <w:t>AabbCcPP</w:t>
      </w:r>
      <w:proofErr w:type="spell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A5051">
        <w:rPr>
          <w:rFonts w:ascii="Times New Roman" w:eastAsia="Times New Roman" w:hAnsi="Times New Roman"/>
          <w:sz w:val="24"/>
          <w:szCs w:val="24"/>
          <w:lang w:val="en-US" w:eastAsia="ru-RU"/>
        </w:rPr>
        <w:t>AaBbCc</w:t>
      </w:r>
      <w:proofErr w:type="spell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280E" w:rsidRPr="00FA5051" w:rsidRDefault="00CE280E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Выписывая гаметы, необходимо помнить, что у организма, гомозиготного по одному (АА) или нескольким (АА</w:t>
      </w:r>
      <w:proofErr w:type="spellStart"/>
      <w:r w:rsidRPr="00FA5051">
        <w:rPr>
          <w:rFonts w:ascii="Times New Roman" w:eastAsia="Times New Roman" w:hAnsi="Times New Roman"/>
          <w:sz w:val="24"/>
          <w:szCs w:val="24"/>
          <w:lang w:val="en-US" w:eastAsia="ru-RU"/>
        </w:rPr>
        <w:t>bbcc</w:t>
      </w:r>
      <w:proofErr w:type="spell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) генам, все гаметы одинаковы по этим генам, так как несут один и тот же аллель. </w:t>
      </w:r>
    </w:p>
    <w:p w:rsidR="00CE280E" w:rsidRPr="00FA5051" w:rsidRDefault="00CE280E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</w:t>
      </w:r>
      <w:proofErr w:type="spellStart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гетерозиготности</w:t>
      </w:r>
      <w:proofErr w:type="spell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одному гену (</w:t>
      </w:r>
      <w:proofErr w:type="spellStart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Аа</w:t>
      </w:r>
      <w:proofErr w:type="spell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) организм образует два типа гамет, несущие разные его аллели. Дигетерозиготный организм (</w:t>
      </w:r>
      <w:proofErr w:type="spellStart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АаВ</w:t>
      </w:r>
      <w:proofErr w:type="spellEnd"/>
      <w:proofErr w:type="gramStart"/>
      <w:r w:rsidRPr="00FA5051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)  образует</w:t>
      </w:r>
      <w:proofErr w:type="gram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четыре типа гамет. В целом организм образует тем больше типов гамет, чем по большему числу генов он </w:t>
      </w:r>
      <w:proofErr w:type="spellStart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гетерозиготен</w:t>
      </w:r>
      <w:proofErr w:type="spell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Общее число типов гамет равно 2 в степени </w:t>
      </w:r>
      <w:r w:rsidRPr="00FA5051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</w:t>
      </w:r>
      <w:r w:rsidRPr="00FA5051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- число генов в гетерозиготном состоянии. Выписывая гаметы, необходимо руководствоваться законом «чистоты» гамет, в соответствии с которым каждая гамета несет по одному из </w:t>
      </w:r>
      <w:proofErr w:type="gramStart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каждой  пары</w:t>
      </w:r>
      <w:proofErr w:type="gram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аллельных генов. </w:t>
      </w:r>
    </w:p>
    <w:p w:rsidR="00CE280E" w:rsidRPr="00FA5051" w:rsidRDefault="00CE280E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Задание 2</w:t>
      </w:r>
    </w:p>
    <w:p w:rsidR="00CE280E" w:rsidRPr="00FA5051" w:rsidRDefault="00CE280E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Научитесь кратко записывать условие генетической ситуационной задачи и ее решение.</w:t>
      </w:r>
      <w:r w:rsidR="00BA2F34"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краткой записи условия генетической задачи доминантный признак обозначают прописной (А), а рецессивный – строчной (а) буквой с </w:t>
      </w:r>
      <w:proofErr w:type="gramStart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обозначением  соответствующего</w:t>
      </w:r>
      <w:proofErr w:type="gram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варианта признака. Генотип организма, имеющего доминантный признак, без дополнительных </w:t>
      </w:r>
      <w:proofErr w:type="gramStart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указаний  на</w:t>
      </w:r>
      <w:proofErr w:type="gram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гомо- или </w:t>
      </w:r>
      <w:proofErr w:type="spellStart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гетерозиготность</w:t>
      </w:r>
      <w:proofErr w:type="spell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условии задачи, обозначается А?, где вопрос  отражает необходимость установления генотипа в ходе решения задачи. Генотип организма с рецессивными признаками всегда </w:t>
      </w:r>
      <w:proofErr w:type="spellStart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гомозиготен</w:t>
      </w:r>
      <w:proofErr w:type="spell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рецессивному </w:t>
      </w:r>
      <w:proofErr w:type="spellStart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аллелю</w:t>
      </w:r>
      <w:proofErr w:type="spell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аа</w:t>
      </w:r>
      <w:proofErr w:type="spell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Признаки, сцепленные </w:t>
      </w:r>
      <w:proofErr w:type="gramStart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с полом</w:t>
      </w:r>
      <w:proofErr w:type="gram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обозначаются в случае Х – сцепленного наследования как Хª или ХА</w:t>
      </w:r>
    </w:p>
    <w:p w:rsidR="00BA2F34" w:rsidRPr="00FA5051" w:rsidRDefault="00BA2F34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E280E" w:rsidRPr="00FA5051" w:rsidRDefault="00CE280E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краткой записи условия и решения задачи</w:t>
      </w:r>
    </w:p>
    <w:p w:rsidR="00CE280E" w:rsidRPr="00FA5051" w:rsidRDefault="00CE280E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Задача. У человека вариант карего цвета глаз доминирует над вариантом голубого цвета. Голубоглазая </w:t>
      </w:r>
      <w:proofErr w:type="gramStart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женщина  выходит</w:t>
      </w:r>
      <w:proofErr w:type="gram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замуж за гетерозиготного кареглазого мужчину. Какой цвет глаз может быть у детей?</w:t>
      </w:r>
    </w:p>
    <w:p w:rsidR="00CE280E" w:rsidRPr="00FA5051" w:rsidRDefault="00CE280E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Краткая запись условия                                      Краткая запись решения</w:t>
      </w:r>
    </w:p>
    <w:p w:rsidR="00CE280E" w:rsidRPr="00FA5051" w:rsidRDefault="00CE280E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А  -</w:t>
      </w:r>
      <w:proofErr w:type="gram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карий цвет глаз                           Родители- Р        </w:t>
      </w:r>
      <w:proofErr w:type="spellStart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аа</w:t>
      </w:r>
      <w:proofErr w:type="spell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х          </w:t>
      </w:r>
      <w:proofErr w:type="spellStart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Аа</w:t>
      </w:r>
      <w:proofErr w:type="spellEnd"/>
    </w:p>
    <w:p w:rsidR="00CE280E" w:rsidRPr="00FA5051" w:rsidRDefault="00CE280E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А – голубой цвет глаз                      гаметы   -  </w:t>
      </w:r>
      <w:r w:rsidRPr="00FA5051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а                        </w:t>
      </w:r>
      <w:proofErr w:type="spellStart"/>
      <w:proofErr w:type="gramStart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,   </w:t>
      </w:r>
      <w:proofErr w:type="gram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</w:p>
    <w:p w:rsidR="00CE280E" w:rsidRPr="00FA5051" w:rsidRDefault="00737A5C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261620</wp:posOffset>
                </wp:positionV>
                <wp:extent cx="9525" cy="180975"/>
                <wp:effectExtent l="47625" t="6350" r="57150" b="222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F0C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7.45pt;margin-top:20.6pt;width: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EmMgIAAF8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wKEU6&#10;GNHTweuYGU1Ce3rjcvAq1c6GAulJvZpnTb86pHTZEtXw6Px2NhCbhYjkLiRsnIEk+/6TZuBDAD/2&#10;6lTbLkBCF9ApjuR8Gwk/eUTh43I2mWFE4SBbpMuHWcQn+TXUWOc/ct2hYBTYeUtE0/pSKwWj1zaL&#10;icjx2flAjOTXgJBX6a2QMipAKtQPycKJ01KwcBg3ttmX0qIjCRqKz8Dizs3qg2IRrOWEbQbbEyHB&#10;Rj62x1sBDZMch2wdZxhJDtcmWBd6UoWMUDwQHqyLjL4t0+VmsVlMR9PJfDOaplU1etqW09F8mz3M&#10;qg9VWVbZ91BtNs1bwRhXgf9V0tn07yQzXK6LGG+ivjUquUePHQWy13ckHacfBn6Rzl6z886G6oIQ&#10;QMXRebhx4Zr8uo9eP/8L6x8AAAD//wMAUEsDBBQABgAIAAAAIQC070lQ4QAAAAkBAAAPAAAAZHJz&#10;L2Rvd25yZXYueG1sTI/BTsMwEETvlfgHa5G4tU7TyJCQTQVUiFxAokWIoxsviUVsR7Hbpnw95gTH&#10;1TzNvC3Xk+nZkUavnUVYLhJgZBuntG0R3naP8xtgPkirZO8sIZzJw7q6mJWyUO5kX+m4DS2LJdYX&#10;EqELYSg4901HRvqFG8jG7NONRoZ4ji1XozzFctPzNEkEN1LbuNDJgR46ar62B4MQNh/nTrw397l+&#10;2T09C/1d1/UG8epyursFFmgKfzD86kd1qKLT3h2s8qxHSFdZHlGEbJkCi0C6EhmwPYLIr4FXJf//&#10;QfUDAAD//wMAUEsBAi0AFAAGAAgAAAAhALaDOJL+AAAA4QEAABMAAAAAAAAAAAAAAAAAAAAAAFtD&#10;b250ZW50X1R5cGVzXS54bWxQSwECLQAUAAYACAAAACEAOP0h/9YAAACUAQAACwAAAAAAAAAAAAAA&#10;AAAvAQAAX3JlbHMvLnJlbHNQSwECLQAUAAYACAAAACEAw84RJjICAABfBAAADgAAAAAAAAAAAAAA&#10;AAAuAgAAZHJzL2Uyb0RvYy54bWxQSwECLQAUAAYACAAAACEAtO9JUOEAAAAJAQAADwAAAAAAAAAA&#10;AAAAAACMBAAAZHJzL2Rvd25yZXYueG1sUEsFBgAAAAAEAAQA8wAAAJoFAAAAAA==&#10;">
                <v:stroke endarrow="block"/>
              </v:shape>
            </w:pict>
          </mc:Fallback>
        </mc:AlternateContent>
      </w:r>
      <w:proofErr w:type="gramStart"/>
      <w:r w:rsidR="00CE280E"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Родители:   </w:t>
      </w:r>
      <w:proofErr w:type="spellStart"/>
      <w:proofErr w:type="gramEnd"/>
      <w:r w:rsidR="00CE280E" w:rsidRPr="00FA5051">
        <w:rPr>
          <w:rFonts w:ascii="Times New Roman" w:eastAsia="Times New Roman" w:hAnsi="Times New Roman"/>
          <w:sz w:val="24"/>
          <w:szCs w:val="24"/>
          <w:lang w:eastAsia="ru-RU"/>
        </w:rPr>
        <w:t>аа</w:t>
      </w:r>
      <w:proofErr w:type="spellEnd"/>
      <w:r w:rsidR="00CE280E"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  х   </w:t>
      </w:r>
      <w:proofErr w:type="spellStart"/>
      <w:r w:rsidR="00CE280E" w:rsidRPr="00FA5051">
        <w:rPr>
          <w:rFonts w:ascii="Times New Roman" w:eastAsia="Times New Roman" w:hAnsi="Times New Roman"/>
          <w:sz w:val="24"/>
          <w:szCs w:val="24"/>
          <w:lang w:eastAsia="ru-RU"/>
        </w:rPr>
        <w:t>Аа</w:t>
      </w:r>
      <w:proofErr w:type="spellEnd"/>
      <w:r w:rsidR="00CE280E"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потомство -  </w:t>
      </w:r>
      <w:r w:rsidR="00CE280E" w:rsidRPr="00FA5051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="00CE280E"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spellStart"/>
      <w:r w:rsidR="00CE280E" w:rsidRPr="00FA5051">
        <w:rPr>
          <w:rFonts w:ascii="Times New Roman" w:eastAsia="Times New Roman" w:hAnsi="Times New Roman"/>
          <w:sz w:val="24"/>
          <w:szCs w:val="24"/>
          <w:lang w:eastAsia="ru-RU"/>
        </w:rPr>
        <w:t>Аа</w:t>
      </w:r>
      <w:proofErr w:type="spellEnd"/>
      <w:r w:rsidR="00CE280E"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="00CE280E" w:rsidRPr="00FA5051">
        <w:rPr>
          <w:rFonts w:ascii="Times New Roman" w:eastAsia="Times New Roman" w:hAnsi="Times New Roman"/>
          <w:sz w:val="24"/>
          <w:szCs w:val="24"/>
          <w:lang w:eastAsia="ru-RU"/>
        </w:rPr>
        <w:t>аа</w:t>
      </w:r>
      <w:proofErr w:type="spellEnd"/>
    </w:p>
    <w:p w:rsidR="00CE280E" w:rsidRPr="00FA5051" w:rsidRDefault="00CE280E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CE280E" w:rsidRPr="00FA5051" w:rsidRDefault="00BA2F34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Потомство</w:t>
      </w:r>
      <w:r w:rsidR="00CE280E" w:rsidRPr="00FA5051">
        <w:rPr>
          <w:rFonts w:ascii="Times New Roman" w:eastAsia="Times New Roman" w:hAnsi="Times New Roman"/>
          <w:sz w:val="24"/>
          <w:szCs w:val="24"/>
          <w:lang w:eastAsia="ru-RU"/>
        </w:rPr>
        <w:t>?                                                      карий цвет            голубой цвет</w:t>
      </w:r>
    </w:p>
    <w:p w:rsidR="00CE280E" w:rsidRPr="00FA5051" w:rsidRDefault="00CE280E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Задание 3</w:t>
      </w:r>
    </w:p>
    <w:p w:rsidR="00CE280E" w:rsidRPr="00FA5051" w:rsidRDefault="00CE280E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Кратко  запиши</w:t>
      </w:r>
      <w:proofErr w:type="gram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 условие  генетической ситуационной задачи и ее решение.</w:t>
      </w:r>
    </w:p>
    <w:p w:rsidR="00CE280E" w:rsidRPr="00FA5051" w:rsidRDefault="00CE280E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Задача: У</w:t>
      </w:r>
      <w:r w:rsidR="002B40A2"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человека </w:t>
      </w:r>
      <w:proofErr w:type="gramStart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близорукость  доминирует</w:t>
      </w:r>
      <w:proofErr w:type="gramEnd"/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нормальным зрением. У близоруких родителей родился ребенок с нормальным зрением. Каков генотип родителей? Какие еще дети могут быть от этого брака?</w:t>
      </w:r>
    </w:p>
    <w:p w:rsidR="00BA2F34" w:rsidRPr="00FA5051" w:rsidRDefault="00BA2F34" w:rsidP="00BA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Вопросы:</w:t>
      </w:r>
    </w:p>
    <w:p w:rsidR="00BA2F34" w:rsidRPr="00FA5051" w:rsidRDefault="00BA2F34" w:rsidP="00BA2F3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>Какие признаки называются доминантными?</w:t>
      </w:r>
    </w:p>
    <w:p w:rsidR="00BA2F34" w:rsidRPr="00FA5051" w:rsidRDefault="00BA2F34" w:rsidP="00BA2F3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признаки называются рецессивными? </w:t>
      </w:r>
    </w:p>
    <w:p w:rsidR="002314D5" w:rsidRPr="00FA5051" w:rsidRDefault="002314D5" w:rsidP="002314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51">
        <w:rPr>
          <w:rFonts w:ascii="Times New Roman" w:hAnsi="Times New Roman"/>
          <w:b/>
          <w:sz w:val="24"/>
          <w:szCs w:val="24"/>
        </w:rPr>
        <w:lastRenderedPageBreak/>
        <w:t>Лабораторная работа № 4</w:t>
      </w:r>
    </w:p>
    <w:p w:rsidR="002314D5" w:rsidRPr="00FA5051" w:rsidRDefault="002314D5" w:rsidP="005741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51">
        <w:rPr>
          <w:rFonts w:ascii="Times New Roman" w:hAnsi="Times New Roman"/>
          <w:b/>
          <w:sz w:val="24"/>
          <w:szCs w:val="24"/>
        </w:rPr>
        <w:t>Тема: Анализ фенотипической изменчивости.</w:t>
      </w:r>
    </w:p>
    <w:p w:rsidR="002314D5" w:rsidRPr="00FA5051" w:rsidRDefault="002314D5" w:rsidP="002314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="005741E3" w:rsidRPr="00FA5051">
        <w:rPr>
          <w:rFonts w:ascii="Times New Roman" w:hAnsi="Times New Roman"/>
          <w:b/>
          <w:sz w:val="24"/>
          <w:szCs w:val="24"/>
        </w:rPr>
        <w:t>У</w:t>
      </w: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глубить знания о норме реакции как пределе приспособительных реакций организмов; сформировать знания о статистическом ряде изменчивости признака; выработать умение экспериментально получать вариационный ряд и строить кривую нормы реакции. </w:t>
      </w:r>
    </w:p>
    <w:p w:rsidR="002314D5" w:rsidRPr="00FA5051" w:rsidRDefault="002314D5" w:rsidP="002314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FA5051">
        <w:rPr>
          <w:rFonts w:ascii="Times New Roman" w:hAnsi="Times New Roman"/>
          <w:sz w:val="24"/>
          <w:szCs w:val="24"/>
        </w:rPr>
        <w:t>линейки, листья лавра благородного (не менее, чем 100 единиц).</w:t>
      </w:r>
    </w:p>
    <w:p w:rsidR="002B40A2" w:rsidRPr="00FA5051" w:rsidRDefault="002B40A2" w:rsidP="002B40A2">
      <w:pPr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b/>
          <w:sz w:val="24"/>
          <w:szCs w:val="24"/>
        </w:rPr>
        <w:t>Теоретическая часть:</w:t>
      </w:r>
      <w:r w:rsidRPr="00FA5051">
        <w:rPr>
          <w:rFonts w:ascii="Times New Roman" w:hAnsi="Times New Roman"/>
          <w:sz w:val="24"/>
          <w:szCs w:val="24"/>
        </w:rPr>
        <w:t xml:space="preserve"> Разнообразие </w:t>
      </w:r>
      <w:proofErr w:type="gramStart"/>
      <w:r w:rsidRPr="00FA5051">
        <w:rPr>
          <w:rFonts w:ascii="Times New Roman" w:hAnsi="Times New Roman"/>
          <w:sz w:val="24"/>
          <w:szCs w:val="24"/>
        </w:rPr>
        <w:t>фенотипов</w:t>
      </w:r>
      <w:proofErr w:type="gramEnd"/>
      <w:r w:rsidRPr="00FA5051">
        <w:rPr>
          <w:rFonts w:ascii="Times New Roman" w:hAnsi="Times New Roman"/>
          <w:sz w:val="24"/>
          <w:szCs w:val="24"/>
        </w:rPr>
        <w:t xml:space="preserve"> возникающих у организмов одинакового генотипа под влиянием условий среды, называют </w:t>
      </w:r>
      <w:proofErr w:type="spellStart"/>
      <w:r w:rsidRPr="00FA5051">
        <w:rPr>
          <w:rFonts w:ascii="Times New Roman" w:hAnsi="Times New Roman"/>
          <w:sz w:val="24"/>
          <w:szCs w:val="24"/>
        </w:rPr>
        <w:t>модификационной</w:t>
      </w:r>
      <w:proofErr w:type="spellEnd"/>
      <w:r w:rsidRPr="00FA5051">
        <w:rPr>
          <w:rFonts w:ascii="Times New Roman" w:hAnsi="Times New Roman"/>
          <w:sz w:val="24"/>
          <w:szCs w:val="24"/>
        </w:rPr>
        <w:t xml:space="preserve"> изменчивостью. Условия внешней среды </w:t>
      </w:r>
      <w:proofErr w:type="gramStart"/>
      <w:r w:rsidRPr="00FA5051">
        <w:rPr>
          <w:rFonts w:ascii="Times New Roman" w:hAnsi="Times New Roman"/>
          <w:sz w:val="24"/>
          <w:szCs w:val="24"/>
        </w:rPr>
        <w:t>изменяют  особенности</w:t>
      </w:r>
      <w:proofErr w:type="gramEnd"/>
      <w:r w:rsidRPr="00FA5051">
        <w:rPr>
          <w:rFonts w:ascii="Times New Roman" w:hAnsi="Times New Roman"/>
          <w:sz w:val="24"/>
          <w:szCs w:val="24"/>
        </w:rPr>
        <w:t xml:space="preserve"> проявления генов, но не сами гены.</w:t>
      </w:r>
    </w:p>
    <w:p w:rsidR="002314D5" w:rsidRPr="00FA5051" w:rsidRDefault="002314D5" w:rsidP="002314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A5051">
        <w:rPr>
          <w:rFonts w:ascii="Times New Roman" w:hAnsi="Times New Roman"/>
          <w:b/>
          <w:sz w:val="24"/>
          <w:szCs w:val="24"/>
        </w:rPr>
        <w:t>Ход  работы</w:t>
      </w:r>
      <w:proofErr w:type="gramEnd"/>
    </w:p>
    <w:p w:rsidR="002314D5" w:rsidRPr="00FA5051" w:rsidRDefault="002314D5" w:rsidP="002314D5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FA5051">
        <w:rPr>
          <w:rFonts w:ascii="Times New Roman" w:hAnsi="Times New Roman"/>
          <w:sz w:val="24"/>
          <w:szCs w:val="24"/>
        </w:rPr>
        <w:t>1.  Изучите предложенные объекты (листья лавра). Измерьте длину листьев у 25 экземпляров (рекомендуется работать группами по 4 человека, в результате чего Вашей группой будет изучено 100 экземпляров). Полученные данные занесите в таблицу1.</w:t>
      </w:r>
    </w:p>
    <w:p w:rsidR="002314D5" w:rsidRPr="00FA5051" w:rsidRDefault="002314D5" w:rsidP="002314D5">
      <w:pPr>
        <w:tabs>
          <w:tab w:val="center" w:pos="2880"/>
          <w:tab w:val="left" w:pos="5040"/>
        </w:tabs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A5051">
        <w:rPr>
          <w:rFonts w:ascii="Times New Roman" w:hAnsi="Times New Roman"/>
          <w:b/>
          <w:sz w:val="24"/>
          <w:szCs w:val="24"/>
        </w:rPr>
        <w:t>Таблица 1</w:t>
      </w:r>
    </w:p>
    <w:p w:rsidR="002314D5" w:rsidRPr="00FA5051" w:rsidRDefault="002314D5" w:rsidP="002314D5">
      <w:pPr>
        <w:tabs>
          <w:tab w:val="center" w:pos="2880"/>
          <w:tab w:val="left" w:pos="5040"/>
        </w:tabs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A5051">
        <w:rPr>
          <w:rFonts w:ascii="Times New Roman" w:hAnsi="Times New Roman"/>
          <w:b/>
          <w:sz w:val="24"/>
          <w:szCs w:val="24"/>
        </w:rPr>
        <w:t>Длина листьев лавра благородного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236"/>
        <w:gridCol w:w="236"/>
        <w:gridCol w:w="236"/>
        <w:gridCol w:w="236"/>
        <w:gridCol w:w="236"/>
        <w:gridCol w:w="456"/>
        <w:gridCol w:w="456"/>
        <w:gridCol w:w="456"/>
        <w:gridCol w:w="456"/>
        <w:gridCol w:w="456"/>
        <w:gridCol w:w="456"/>
        <w:gridCol w:w="456"/>
        <w:gridCol w:w="466"/>
      </w:tblGrid>
      <w:tr w:rsidR="002314D5" w:rsidRPr="00FA5051">
        <w:tc>
          <w:tcPr>
            <w:tcW w:w="1374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№ экземпляра</w:t>
            </w:r>
          </w:p>
        </w:tc>
        <w:tc>
          <w:tcPr>
            <w:tcW w:w="33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0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0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0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0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0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0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0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05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05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05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051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05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05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6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05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2314D5" w:rsidRPr="00FA5051">
        <w:tc>
          <w:tcPr>
            <w:tcW w:w="1374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Величина признака</w:t>
            </w:r>
          </w:p>
        </w:tc>
        <w:tc>
          <w:tcPr>
            <w:tcW w:w="33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2314D5" w:rsidRPr="00FA5051" w:rsidRDefault="002314D5" w:rsidP="002314D5">
            <w:pPr>
              <w:tabs>
                <w:tab w:val="center" w:pos="2880"/>
                <w:tab w:val="left" w:pos="50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14D5" w:rsidRPr="00FA5051" w:rsidRDefault="002314D5" w:rsidP="002314D5">
      <w:pPr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314D5" w:rsidRPr="00FA5051" w:rsidRDefault="002314D5" w:rsidP="002314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2. Совместно с другими участниками группы, изучающей такой же признак, выявите минимальное и максимальное значение измеряемого признака, определите размах его изменчивости (из максимального значения вычитают минимальное).</w:t>
      </w:r>
    </w:p>
    <w:p w:rsidR="002314D5" w:rsidRPr="00FA5051" w:rsidRDefault="002314D5" w:rsidP="002314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b/>
          <w:sz w:val="24"/>
          <w:szCs w:val="24"/>
        </w:rPr>
        <w:t>Размах изменчивости признака:</w:t>
      </w:r>
      <w:r w:rsidRPr="00FA5051">
        <w:rPr>
          <w:rFonts w:ascii="Times New Roman" w:hAnsi="Times New Roman"/>
          <w:sz w:val="24"/>
          <w:szCs w:val="24"/>
        </w:rPr>
        <w:t xml:space="preserve"> _________________.</w:t>
      </w:r>
    </w:p>
    <w:p w:rsidR="002314D5" w:rsidRPr="00FA5051" w:rsidRDefault="002314D5" w:rsidP="002314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Разделите полученную величину на 10, чтобы получить классы величин для разноски полученных данных.</w:t>
      </w:r>
    </w:p>
    <w:p w:rsidR="002314D5" w:rsidRPr="00FA5051" w:rsidRDefault="002314D5" w:rsidP="002314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b/>
          <w:sz w:val="24"/>
          <w:szCs w:val="24"/>
        </w:rPr>
        <w:t>Величина классового интервала равна:</w:t>
      </w:r>
      <w:r w:rsidRPr="00FA5051">
        <w:rPr>
          <w:rFonts w:ascii="Times New Roman" w:hAnsi="Times New Roman"/>
          <w:sz w:val="24"/>
          <w:szCs w:val="24"/>
        </w:rPr>
        <w:t xml:space="preserve"> ________________.</w:t>
      </w:r>
    </w:p>
    <w:p w:rsidR="002B40A2" w:rsidRPr="00FA5051" w:rsidRDefault="002314D5" w:rsidP="002B40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Определите границы 10 классов. Составьте вариационный ряд. Данные запишите в таблицу 2.</w:t>
      </w:r>
    </w:p>
    <w:p w:rsidR="002314D5" w:rsidRPr="00FA5051" w:rsidRDefault="002314D5" w:rsidP="002B40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3. Изобразите полученный вариационный ряд в виде диаграммы или вариационной кривой.</w:t>
      </w:r>
    </w:p>
    <w:p w:rsidR="002314D5" w:rsidRPr="00FA5051" w:rsidRDefault="002314D5" w:rsidP="005741E3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4. Сделайте вывод о распределении особей по данному признаку в выборке (каких особей в выборке больше, а каких –– меньше).</w:t>
      </w:r>
    </w:p>
    <w:p w:rsidR="002314D5" w:rsidRPr="00FA5051" w:rsidRDefault="002314D5" w:rsidP="005741E3">
      <w:pPr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 xml:space="preserve">5. Вычислите среднее арифметическое изучаемого признака: </w:t>
      </w:r>
    </w:p>
    <w:p w:rsidR="005741E3" w:rsidRPr="00FA5051" w:rsidRDefault="005741E3" w:rsidP="005741E3">
      <w:pPr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 xml:space="preserve">Вопросы: </w:t>
      </w:r>
    </w:p>
    <w:p w:rsidR="005741E3" w:rsidRPr="00FA5051" w:rsidRDefault="005741E3" w:rsidP="005741E3">
      <w:pPr>
        <w:numPr>
          <w:ilvl w:val="0"/>
          <w:numId w:val="5"/>
        </w:numPr>
        <w:tabs>
          <w:tab w:val="clear" w:pos="720"/>
          <w:tab w:val="num" w:pos="-1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Какая изменчивость называется фенотипической?</w:t>
      </w:r>
    </w:p>
    <w:p w:rsidR="005741E3" w:rsidRPr="00FA5051" w:rsidRDefault="005741E3" w:rsidP="005741E3">
      <w:pPr>
        <w:numPr>
          <w:ilvl w:val="0"/>
          <w:numId w:val="5"/>
        </w:numPr>
        <w:tabs>
          <w:tab w:val="clear" w:pos="720"/>
          <w:tab w:val="num" w:pos="-1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>Привести примеры мутационной изменчивости.</w:t>
      </w:r>
    </w:p>
    <w:p w:rsidR="005741E3" w:rsidRPr="00FA5051" w:rsidRDefault="002314D5" w:rsidP="005741E3">
      <w:pPr>
        <w:pStyle w:val="a4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sz w:val="24"/>
          <w:szCs w:val="24"/>
        </w:rPr>
        <w:br w:type="page"/>
      </w:r>
      <w:r w:rsidR="005741E3" w:rsidRPr="00FA5051"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  <w:lastRenderedPageBreak/>
        <w:t>Лабораторная работа № 5</w:t>
      </w:r>
    </w:p>
    <w:p w:rsidR="005741E3" w:rsidRPr="00FA5051" w:rsidRDefault="005741E3" w:rsidP="005741E3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  <w:t>Тема:</w:t>
      </w: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 «Описание особей одного вида по морфологическому критерию». </w:t>
      </w:r>
    </w:p>
    <w:p w:rsidR="005741E3" w:rsidRPr="00FA5051" w:rsidRDefault="005741E3" w:rsidP="005741E3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  <w:t>Цель:</w:t>
      </w: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 используя морфологический критерий, определить названия видов растений, относящихся к одному семейству. </w:t>
      </w:r>
    </w:p>
    <w:p w:rsidR="005741E3" w:rsidRPr="00FA5051" w:rsidRDefault="005741E3" w:rsidP="005741E3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  <w:t>Оборудование:</w:t>
      </w: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 гербарные и живые образцы растений одного вида. </w:t>
      </w:r>
    </w:p>
    <w:p w:rsidR="002B40A2" w:rsidRPr="00FA5051" w:rsidRDefault="002B40A2" w:rsidP="005741E3">
      <w:pPr>
        <w:pStyle w:val="a4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  <w:t>Теоретическая часть:</w:t>
      </w:r>
      <w:r w:rsidRPr="00FA5051">
        <w:rPr>
          <w:rFonts w:ascii="Times New Roman" w:hAnsi="Times New Roman"/>
          <w:sz w:val="24"/>
          <w:szCs w:val="24"/>
        </w:rPr>
        <w:t xml:space="preserve"> Под морфологическим критерием вида понимают совокупность внешних признаков организма. С его помощью легко различать виды, которые не являются близкими родственниками.</w:t>
      </w:r>
    </w:p>
    <w:p w:rsidR="002B40A2" w:rsidRPr="00FA5051" w:rsidRDefault="005741E3" w:rsidP="002B40A2">
      <w:pPr>
        <w:jc w:val="both"/>
        <w:rPr>
          <w:sz w:val="24"/>
          <w:szCs w:val="24"/>
        </w:rPr>
      </w:pPr>
      <w:r w:rsidRPr="00FA5051"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  <w:t>Ход работы:</w:t>
      </w: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 </w:t>
      </w:r>
    </w:p>
    <w:p w:rsidR="005741E3" w:rsidRPr="00FA5051" w:rsidRDefault="005741E3" w:rsidP="005741E3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Рассмотрите предложенные образцы. </w:t>
      </w:r>
    </w:p>
    <w:p w:rsidR="005741E3" w:rsidRPr="00FA5051" w:rsidRDefault="005741E3" w:rsidP="005741E3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Определите при помощи учебника ботаники, к какому семейству они относятся. Какие черты строения позволяют отнести их к одному семейству?</w:t>
      </w:r>
    </w:p>
    <w:p w:rsidR="005741E3" w:rsidRPr="00FA5051" w:rsidRDefault="005741E3" w:rsidP="005741E3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 Пользуясь карточкой-определителем, определите названия видов растений, предложенных для работы. </w:t>
      </w:r>
    </w:p>
    <w:p w:rsidR="005741E3" w:rsidRPr="00FA5051" w:rsidRDefault="005741E3" w:rsidP="005741E3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Заполните таблицу: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701"/>
        <w:gridCol w:w="1783"/>
      </w:tblGrid>
      <w:tr w:rsidR="005741E3" w:rsidRPr="00FA5051">
        <w:tc>
          <w:tcPr>
            <w:tcW w:w="4077" w:type="dxa"/>
          </w:tcPr>
          <w:p w:rsidR="005741E3" w:rsidRPr="00FA5051" w:rsidRDefault="005741E3" w:rsidP="005B1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1701" w:type="dxa"/>
          </w:tcPr>
          <w:p w:rsidR="005741E3" w:rsidRPr="00FA5051" w:rsidRDefault="005741E3" w:rsidP="005B1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Растение № 1</w:t>
            </w:r>
          </w:p>
        </w:tc>
        <w:tc>
          <w:tcPr>
            <w:tcW w:w="1783" w:type="dxa"/>
          </w:tcPr>
          <w:p w:rsidR="005741E3" w:rsidRPr="00FA5051" w:rsidRDefault="005741E3" w:rsidP="005B1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Растение № 2</w:t>
            </w:r>
          </w:p>
        </w:tc>
      </w:tr>
      <w:tr w:rsidR="005741E3" w:rsidRPr="00FA5051">
        <w:tc>
          <w:tcPr>
            <w:tcW w:w="4077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701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E3" w:rsidRPr="00FA5051">
        <w:tc>
          <w:tcPr>
            <w:tcW w:w="4077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ТИП КОРНЕВОЙ СИСТЕМЫ</w:t>
            </w:r>
          </w:p>
        </w:tc>
        <w:tc>
          <w:tcPr>
            <w:tcW w:w="1701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E3" w:rsidRPr="00FA5051">
        <w:tc>
          <w:tcPr>
            <w:tcW w:w="4077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ЛИСТЬЯ:</w:t>
            </w:r>
          </w:p>
        </w:tc>
        <w:tc>
          <w:tcPr>
            <w:tcW w:w="1701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E3" w:rsidRPr="00FA5051">
        <w:tc>
          <w:tcPr>
            <w:tcW w:w="4077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простые – сложные</w:t>
            </w:r>
          </w:p>
        </w:tc>
        <w:tc>
          <w:tcPr>
            <w:tcW w:w="1701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E3" w:rsidRPr="00FA5051">
        <w:tc>
          <w:tcPr>
            <w:tcW w:w="4077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тип жилкования</w:t>
            </w:r>
          </w:p>
        </w:tc>
        <w:tc>
          <w:tcPr>
            <w:tcW w:w="1701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E3" w:rsidRPr="00FA5051">
        <w:tc>
          <w:tcPr>
            <w:tcW w:w="4077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прикрепление на стебле</w:t>
            </w:r>
          </w:p>
        </w:tc>
        <w:tc>
          <w:tcPr>
            <w:tcW w:w="1701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E3" w:rsidRPr="00FA5051">
        <w:tc>
          <w:tcPr>
            <w:tcW w:w="4077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листорасположение</w:t>
            </w:r>
          </w:p>
        </w:tc>
        <w:tc>
          <w:tcPr>
            <w:tcW w:w="1701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E3" w:rsidRPr="00FA5051">
        <w:tc>
          <w:tcPr>
            <w:tcW w:w="4077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СТЕБЕЛЬ:</w:t>
            </w:r>
          </w:p>
        </w:tc>
        <w:tc>
          <w:tcPr>
            <w:tcW w:w="1701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E3" w:rsidRPr="00FA5051">
        <w:tc>
          <w:tcPr>
            <w:tcW w:w="4077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травянистый или одревесневший</w:t>
            </w:r>
          </w:p>
        </w:tc>
        <w:tc>
          <w:tcPr>
            <w:tcW w:w="1701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E3" w:rsidRPr="00FA5051">
        <w:tc>
          <w:tcPr>
            <w:tcW w:w="4077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прямостоячий, стелющийся, цепляющийся, вьющийся</w:t>
            </w:r>
          </w:p>
        </w:tc>
        <w:tc>
          <w:tcPr>
            <w:tcW w:w="1701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E3" w:rsidRPr="00FA5051">
        <w:tc>
          <w:tcPr>
            <w:tcW w:w="4077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ЦВЕТОК</w:t>
            </w:r>
          </w:p>
        </w:tc>
        <w:tc>
          <w:tcPr>
            <w:tcW w:w="1701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E3" w:rsidRPr="00FA5051">
        <w:tc>
          <w:tcPr>
            <w:tcW w:w="4077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СОЦВЕТИЕ</w:t>
            </w:r>
          </w:p>
        </w:tc>
        <w:tc>
          <w:tcPr>
            <w:tcW w:w="1701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E3" w:rsidRPr="00FA5051">
        <w:tc>
          <w:tcPr>
            <w:tcW w:w="4077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051">
              <w:rPr>
                <w:rFonts w:ascii="Times New Roman" w:hAnsi="Times New Roman"/>
                <w:sz w:val="24"/>
                <w:szCs w:val="24"/>
              </w:rPr>
              <w:t>ПЛОД</w:t>
            </w:r>
          </w:p>
        </w:tc>
        <w:tc>
          <w:tcPr>
            <w:tcW w:w="1701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5741E3" w:rsidRPr="00FA5051" w:rsidRDefault="005741E3" w:rsidP="005B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1E3" w:rsidRPr="00FA5051" w:rsidRDefault="005741E3" w:rsidP="005741E3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Вопросы:</w:t>
      </w:r>
      <w:r w:rsidR="002B40A2"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 1. </w:t>
      </w: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Дайте определение терминам – эволюция, вид. </w:t>
      </w:r>
    </w:p>
    <w:p w:rsidR="005741E3" w:rsidRPr="00FA5051" w:rsidRDefault="002B40A2" w:rsidP="002B40A2">
      <w:pPr>
        <w:pStyle w:val="a4"/>
        <w:spacing w:line="360" w:lineRule="auto"/>
        <w:ind w:firstLine="1260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2. </w:t>
      </w:r>
      <w:r w:rsidR="005741E3"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Перечислите основные критерии вида и дайте им краткую характеристику. </w:t>
      </w:r>
    </w:p>
    <w:p w:rsidR="007C562F" w:rsidRPr="00FA5051" w:rsidRDefault="007C562F" w:rsidP="007C562F">
      <w:pPr>
        <w:pStyle w:val="a4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  <w:t>Лабораторная работа №6</w:t>
      </w:r>
    </w:p>
    <w:p w:rsidR="007C562F" w:rsidRPr="00FA5051" w:rsidRDefault="007C562F" w:rsidP="007C562F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  <w:t>Тема:</w:t>
      </w: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 «Изучение приспособленности организмов к среде обитания».</w:t>
      </w:r>
    </w:p>
    <w:p w:rsidR="007C562F" w:rsidRPr="00FA5051" w:rsidRDefault="007C562F" w:rsidP="007C562F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  <w:t>Цель:</w:t>
      </w: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 Изучить приспособленность организмов к среде обитания. Научиться анализировать и сравнивать. </w:t>
      </w:r>
    </w:p>
    <w:p w:rsidR="007C562F" w:rsidRPr="00FA5051" w:rsidRDefault="007C562F" w:rsidP="007C562F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proofErr w:type="gramStart"/>
      <w:r w:rsidRPr="00FA5051"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  <w:t>Оборудование:</w:t>
      </w: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  гербарии</w:t>
      </w:r>
      <w:proofErr w:type="gramEnd"/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, кабинетные растения, справочники, рисунки животных.</w:t>
      </w:r>
    </w:p>
    <w:p w:rsidR="00CD0385" w:rsidRPr="00FA5051" w:rsidRDefault="00CD0385" w:rsidP="007C562F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Теоретическая часть:</w:t>
      </w:r>
    </w:p>
    <w:p w:rsidR="00CD0385" w:rsidRPr="00FA5051" w:rsidRDefault="00CD0385" w:rsidP="00CD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Адаптация</w:t>
      </w:r>
      <w:r w:rsidRPr="00FA5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(лат. – прилаживание, </w:t>
      </w:r>
      <w:proofErr w:type="spellStart"/>
      <w:r w:rsidRPr="00FA5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приноровление</w:t>
      </w:r>
      <w:proofErr w:type="spellEnd"/>
      <w:r w:rsidRPr="00FA5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– возникновение в процессе эволюции свойств, признаков, повышающих шансы выживания и размножения организмов, сохранения </w:t>
      </w:r>
      <w:r w:rsidRPr="00FA5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большего числа потомков. В борьбе за существование в процессе естественного отбора выживают особи, наиболее приспособленные к среде обитания.</w:t>
      </w:r>
    </w:p>
    <w:p w:rsidR="00CD0385" w:rsidRPr="00FA5051" w:rsidRDefault="00CD0385" w:rsidP="00CD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Среда обитания</w:t>
      </w:r>
      <w:r w:rsidRPr="00FA5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совокупность конкретных условий (факторов неживой и живой природы) в которых обитает данная особь, популяция или вид. </w:t>
      </w:r>
      <w:r w:rsidRPr="00FA505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Место обитания</w:t>
      </w:r>
      <w:r w:rsidRPr="00FA5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участок суши или водоема, занятый частью популяции особей одного вида и обладающий всеми необходимыми условиями для их существования (климат, рельеф, почва, пища и др.). Чем лучше приспособлены организмы к данным условиям, тем больше численность особей данного вида.</w:t>
      </w:r>
    </w:p>
    <w:p w:rsidR="00CD0385" w:rsidRPr="00FA5051" w:rsidRDefault="00CD0385" w:rsidP="00CD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505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Приспособленность,</w:t>
      </w:r>
      <w:r w:rsidRPr="00FA5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частный пример адаптации, является результатом эволюционных изменений. Характер приспособлений в своеобразной среде различен. Поскольку в природе существуют самые разнообразные условия существования, то и примеров приспособленности организмов – огромное множество: к различной температуре и влажности, к различной степени освещенности, к различным способам питания и поискам пищи, к защите, к привлечению партнера и т.д. Адаптации относительны: приспособленность к одним факторам среды не обязательно сохраняются в других условиях, т.к. условия меняются быстрее, чем формируются определенный признак.</w:t>
      </w:r>
    </w:p>
    <w:p w:rsidR="007C562F" w:rsidRPr="00FA5051" w:rsidRDefault="007C562F" w:rsidP="007C562F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  <w:t>Ход работы</w:t>
      </w: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: </w:t>
      </w:r>
    </w:p>
    <w:p w:rsidR="007C562F" w:rsidRPr="00FA5051" w:rsidRDefault="007C562F" w:rsidP="007C562F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1. Используя материалы учебника и дополнительную литературу, а также гербарии, кабинетные растения или рисунки заполни таблицу. «Сравнительная характеристика приспособления организмов к среде обитания»: </w:t>
      </w:r>
    </w:p>
    <w:p w:rsidR="00CD0385" w:rsidRPr="00FA5051" w:rsidRDefault="00CD0385" w:rsidP="007C562F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C562F" w:rsidRPr="00FA5051" w:rsidTr="00544D87">
        <w:tc>
          <w:tcPr>
            <w:tcW w:w="2392" w:type="dxa"/>
          </w:tcPr>
          <w:p w:rsidR="007C562F" w:rsidRPr="00FA5051" w:rsidRDefault="007C562F" w:rsidP="00544D87">
            <w:pPr>
              <w:pStyle w:val="a4"/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  <w:r w:rsidRPr="00FA5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>Объект изучения</w:t>
            </w:r>
          </w:p>
        </w:tc>
        <w:tc>
          <w:tcPr>
            <w:tcW w:w="2393" w:type="dxa"/>
          </w:tcPr>
          <w:p w:rsidR="007C562F" w:rsidRPr="00FA5051" w:rsidRDefault="007C562F" w:rsidP="00544D87">
            <w:pPr>
              <w:pStyle w:val="a4"/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  <w:r w:rsidRPr="00FA5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>Признаки приспособленности</w:t>
            </w:r>
          </w:p>
        </w:tc>
        <w:tc>
          <w:tcPr>
            <w:tcW w:w="2393" w:type="dxa"/>
          </w:tcPr>
          <w:p w:rsidR="007C562F" w:rsidRPr="00FA5051" w:rsidRDefault="007C562F" w:rsidP="00544D87">
            <w:pPr>
              <w:pStyle w:val="a4"/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  <w:r w:rsidRPr="00FA5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>Условия обитания</w:t>
            </w:r>
          </w:p>
        </w:tc>
        <w:tc>
          <w:tcPr>
            <w:tcW w:w="2393" w:type="dxa"/>
          </w:tcPr>
          <w:p w:rsidR="007C562F" w:rsidRPr="00FA5051" w:rsidRDefault="00C90E80" w:rsidP="00544D87">
            <w:pPr>
              <w:pStyle w:val="a4"/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  <w:r w:rsidRPr="00FA5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 xml:space="preserve">Относительность </w:t>
            </w:r>
            <w:r w:rsidR="007C562F" w:rsidRPr="00FA5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>признака</w:t>
            </w:r>
          </w:p>
        </w:tc>
      </w:tr>
      <w:tr w:rsidR="007C562F" w:rsidRPr="00FA5051" w:rsidTr="00544D87">
        <w:tc>
          <w:tcPr>
            <w:tcW w:w="2392" w:type="dxa"/>
          </w:tcPr>
          <w:p w:rsidR="007C562F" w:rsidRPr="00FA5051" w:rsidRDefault="007C562F" w:rsidP="00544D87">
            <w:pPr>
              <w:pStyle w:val="a4"/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  <w:r w:rsidRPr="00FA5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>Подорожник</w:t>
            </w:r>
          </w:p>
        </w:tc>
        <w:tc>
          <w:tcPr>
            <w:tcW w:w="2393" w:type="dxa"/>
          </w:tcPr>
          <w:p w:rsidR="007C562F" w:rsidRPr="00FA5051" w:rsidRDefault="007C562F" w:rsidP="00544D87">
            <w:pPr>
              <w:pStyle w:val="a4"/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  <w:tc>
          <w:tcPr>
            <w:tcW w:w="2393" w:type="dxa"/>
          </w:tcPr>
          <w:p w:rsidR="007C562F" w:rsidRPr="00FA5051" w:rsidRDefault="007C562F" w:rsidP="00544D87">
            <w:pPr>
              <w:pStyle w:val="a4"/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  <w:tc>
          <w:tcPr>
            <w:tcW w:w="2393" w:type="dxa"/>
          </w:tcPr>
          <w:p w:rsidR="007C562F" w:rsidRPr="00FA5051" w:rsidRDefault="007C562F" w:rsidP="00544D87">
            <w:pPr>
              <w:pStyle w:val="a4"/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</w:tr>
      <w:tr w:rsidR="007C562F" w:rsidRPr="00FA5051" w:rsidTr="00544D87">
        <w:tc>
          <w:tcPr>
            <w:tcW w:w="2392" w:type="dxa"/>
          </w:tcPr>
          <w:p w:rsidR="007C562F" w:rsidRPr="00FA5051" w:rsidRDefault="007C562F" w:rsidP="00544D87">
            <w:pPr>
              <w:pStyle w:val="a4"/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  <w:r w:rsidRPr="00FA5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>Акация</w:t>
            </w:r>
          </w:p>
        </w:tc>
        <w:tc>
          <w:tcPr>
            <w:tcW w:w="2393" w:type="dxa"/>
          </w:tcPr>
          <w:p w:rsidR="007C562F" w:rsidRPr="00FA5051" w:rsidRDefault="007C562F" w:rsidP="00544D87">
            <w:pPr>
              <w:pStyle w:val="a4"/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  <w:tc>
          <w:tcPr>
            <w:tcW w:w="2393" w:type="dxa"/>
          </w:tcPr>
          <w:p w:rsidR="007C562F" w:rsidRPr="00FA5051" w:rsidRDefault="007C562F" w:rsidP="00544D87">
            <w:pPr>
              <w:pStyle w:val="a4"/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  <w:tc>
          <w:tcPr>
            <w:tcW w:w="2393" w:type="dxa"/>
          </w:tcPr>
          <w:p w:rsidR="007C562F" w:rsidRPr="00FA5051" w:rsidRDefault="007C562F" w:rsidP="00544D87">
            <w:pPr>
              <w:pStyle w:val="a4"/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</w:tr>
      <w:tr w:rsidR="007C562F" w:rsidRPr="00FA5051" w:rsidTr="00544D87">
        <w:tc>
          <w:tcPr>
            <w:tcW w:w="2392" w:type="dxa"/>
          </w:tcPr>
          <w:p w:rsidR="007C562F" w:rsidRPr="00FA5051" w:rsidRDefault="007C562F" w:rsidP="00544D87">
            <w:pPr>
              <w:pStyle w:val="a4"/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  <w:r w:rsidRPr="00FA5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>Заяц-русак</w:t>
            </w:r>
          </w:p>
        </w:tc>
        <w:tc>
          <w:tcPr>
            <w:tcW w:w="2393" w:type="dxa"/>
          </w:tcPr>
          <w:p w:rsidR="007C562F" w:rsidRPr="00FA5051" w:rsidRDefault="007C562F" w:rsidP="00544D87">
            <w:pPr>
              <w:pStyle w:val="a4"/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  <w:tc>
          <w:tcPr>
            <w:tcW w:w="2393" w:type="dxa"/>
          </w:tcPr>
          <w:p w:rsidR="007C562F" w:rsidRPr="00FA5051" w:rsidRDefault="007C562F" w:rsidP="00544D87">
            <w:pPr>
              <w:pStyle w:val="a4"/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  <w:tc>
          <w:tcPr>
            <w:tcW w:w="2393" w:type="dxa"/>
          </w:tcPr>
          <w:p w:rsidR="007C562F" w:rsidRPr="00FA5051" w:rsidRDefault="007C562F" w:rsidP="00544D87">
            <w:pPr>
              <w:pStyle w:val="a4"/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</w:tr>
      <w:tr w:rsidR="007C562F" w:rsidRPr="00FA5051" w:rsidTr="00544D87">
        <w:tc>
          <w:tcPr>
            <w:tcW w:w="2392" w:type="dxa"/>
          </w:tcPr>
          <w:p w:rsidR="007C562F" w:rsidRPr="00FA5051" w:rsidRDefault="007C562F" w:rsidP="00544D87">
            <w:pPr>
              <w:pStyle w:val="a4"/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  <w:r w:rsidRPr="00FA5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>Кузнечик</w:t>
            </w:r>
          </w:p>
        </w:tc>
        <w:tc>
          <w:tcPr>
            <w:tcW w:w="2393" w:type="dxa"/>
          </w:tcPr>
          <w:p w:rsidR="007C562F" w:rsidRPr="00FA5051" w:rsidRDefault="007C562F" w:rsidP="00544D87">
            <w:pPr>
              <w:pStyle w:val="a4"/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  <w:tc>
          <w:tcPr>
            <w:tcW w:w="2393" w:type="dxa"/>
          </w:tcPr>
          <w:p w:rsidR="007C562F" w:rsidRPr="00FA5051" w:rsidRDefault="007C562F" w:rsidP="00544D87">
            <w:pPr>
              <w:pStyle w:val="a4"/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  <w:tc>
          <w:tcPr>
            <w:tcW w:w="2393" w:type="dxa"/>
          </w:tcPr>
          <w:p w:rsidR="007C562F" w:rsidRPr="00FA5051" w:rsidRDefault="007C562F" w:rsidP="00544D87">
            <w:pPr>
              <w:pStyle w:val="a4"/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</w:tr>
    </w:tbl>
    <w:p w:rsidR="007C562F" w:rsidRPr="00FA5051" w:rsidRDefault="007C562F" w:rsidP="007C562F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</w:p>
    <w:p w:rsidR="007C562F" w:rsidRPr="00FA5051" w:rsidRDefault="007C562F" w:rsidP="007C562F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2. Сделай вывод о проделанной работе </w:t>
      </w:r>
    </w:p>
    <w:p w:rsidR="007C562F" w:rsidRPr="00FA5051" w:rsidRDefault="007C562F" w:rsidP="007C562F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Вопросы:</w:t>
      </w:r>
    </w:p>
    <w:p w:rsidR="007C562F" w:rsidRPr="00FA5051" w:rsidRDefault="007C562F" w:rsidP="007C562F">
      <w:pPr>
        <w:pStyle w:val="a4"/>
        <w:numPr>
          <w:ilvl w:val="0"/>
          <w:numId w:val="9"/>
        </w:numPr>
        <w:tabs>
          <w:tab w:val="clear" w:pos="720"/>
          <w:tab w:val="num" w:pos="-360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Что такое маскировка? (Привести примеры)</w:t>
      </w:r>
    </w:p>
    <w:p w:rsidR="007C562F" w:rsidRPr="00FA5051" w:rsidRDefault="007C562F" w:rsidP="007C562F">
      <w:pPr>
        <w:pStyle w:val="a4"/>
        <w:numPr>
          <w:ilvl w:val="0"/>
          <w:numId w:val="9"/>
        </w:numPr>
        <w:tabs>
          <w:tab w:val="clear" w:pos="720"/>
          <w:tab w:val="num" w:pos="-360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Какова приспособленность у сорных растений?</w:t>
      </w:r>
    </w:p>
    <w:p w:rsidR="007C562F" w:rsidRPr="00FA5051" w:rsidRDefault="007C562F" w:rsidP="005741E3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bookmarkStart w:id="0" w:name="_GoBack"/>
      <w:bookmarkEnd w:id="0"/>
    </w:p>
    <w:p w:rsidR="007C562F" w:rsidRPr="00FA5051" w:rsidRDefault="007C562F" w:rsidP="00154559">
      <w:pPr>
        <w:pStyle w:val="a4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  <w:t>Лабораторная работа №7</w:t>
      </w:r>
    </w:p>
    <w:p w:rsidR="007C562F" w:rsidRPr="00FA5051" w:rsidRDefault="007C562F" w:rsidP="0015455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  <w:t xml:space="preserve">Тема </w:t>
      </w: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«Сравнительное описание одной из естественных природных систем (лес) и </w:t>
      </w:r>
      <w:proofErr w:type="spellStart"/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агроэкосистемы</w:t>
      </w:r>
      <w:proofErr w:type="spellEnd"/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 (</w:t>
      </w:r>
      <w:r w:rsidR="00154559"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картофельное поле</w:t>
      </w: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)</w:t>
      </w:r>
      <w:r w:rsidR="00154559"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»</w:t>
      </w: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. </w:t>
      </w:r>
    </w:p>
    <w:p w:rsidR="007C562F" w:rsidRPr="00FA5051" w:rsidRDefault="007C562F" w:rsidP="0015455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  <w:t xml:space="preserve">Цель работы: </w:t>
      </w: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Закрепление знаний о строении, свойствах и </w:t>
      </w:r>
      <w:proofErr w:type="gramStart"/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устойчивости  природных</w:t>
      </w:r>
      <w:proofErr w:type="gramEnd"/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 и антропогенных экосистем. </w:t>
      </w:r>
    </w:p>
    <w:p w:rsidR="007C562F" w:rsidRPr="00FA5051" w:rsidRDefault="007C562F" w:rsidP="0015455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  <w:lastRenderedPageBreak/>
        <w:t>Оборудование:</w:t>
      </w: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 фотографии и видеоматериалы </w:t>
      </w:r>
      <w:proofErr w:type="gramStart"/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( продолжительность</w:t>
      </w:r>
      <w:proofErr w:type="gramEnd"/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 2-3 мин.) природных и искусственных экосистем. </w:t>
      </w:r>
    </w:p>
    <w:p w:rsidR="002B40A2" w:rsidRPr="00FA5051" w:rsidRDefault="002B40A2" w:rsidP="002B40A2">
      <w:pPr>
        <w:pStyle w:val="a4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  <w:t>Теоретическая часть:</w:t>
      </w:r>
    </w:p>
    <w:p w:rsidR="002B40A2" w:rsidRPr="00FA5051" w:rsidRDefault="002B40A2" w:rsidP="002B40A2">
      <w:pPr>
        <w:jc w:val="both"/>
        <w:rPr>
          <w:rFonts w:ascii="Times New Roman" w:hAnsi="Times New Roman"/>
          <w:i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 xml:space="preserve">Среда и сообщество, а также члены сообщества между собой обмениваются веществами и энергией: живые организмы из среды или друг от друга получают вещества и энергию и возвращают их обратно в окружающую среду. Благодаря этим процессам обмена, организованным в виде потока энергии и круговорота веществ, сообщество(биоценоз) и окружающая его среда представляют собой неразрывное единство, одну сложную систему. Такую </w:t>
      </w:r>
      <w:proofErr w:type="gramStart"/>
      <w:r w:rsidRPr="00FA5051">
        <w:rPr>
          <w:rFonts w:ascii="Times New Roman" w:hAnsi="Times New Roman"/>
          <w:sz w:val="24"/>
          <w:szCs w:val="24"/>
        </w:rPr>
        <w:t>систему  называют</w:t>
      </w:r>
      <w:proofErr w:type="gramEnd"/>
      <w:r w:rsidRPr="00FA5051">
        <w:rPr>
          <w:rFonts w:ascii="Times New Roman" w:hAnsi="Times New Roman"/>
          <w:i/>
          <w:sz w:val="24"/>
          <w:szCs w:val="24"/>
        </w:rPr>
        <w:t xml:space="preserve"> экосистемой или биогеоценозом.</w:t>
      </w:r>
    </w:p>
    <w:p w:rsidR="002B40A2" w:rsidRPr="00FA5051" w:rsidRDefault="002B40A2" w:rsidP="002B40A2">
      <w:pPr>
        <w:jc w:val="both"/>
        <w:rPr>
          <w:rFonts w:ascii="Times New Roman" w:hAnsi="Times New Roman"/>
          <w:sz w:val="24"/>
          <w:szCs w:val="24"/>
        </w:rPr>
      </w:pPr>
      <w:r w:rsidRPr="00FA5051">
        <w:rPr>
          <w:rFonts w:ascii="Times New Roman" w:hAnsi="Times New Roman"/>
          <w:sz w:val="24"/>
          <w:szCs w:val="24"/>
        </w:rPr>
        <w:t xml:space="preserve">Леса, тундры, степи, пустыни, реки, моря и т. д.- естественные экосистемы. Поля, огороды, сады, парки, лесные насаждения, пастбища - созданные человеком экосистемы. Их называют </w:t>
      </w:r>
      <w:proofErr w:type="spellStart"/>
      <w:r w:rsidRPr="00FA5051">
        <w:rPr>
          <w:rFonts w:ascii="Times New Roman" w:hAnsi="Times New Roman"/>
          <w:i/>
          <w:sz w:val="24"/>
          <w:szCs w:val="24"/>
        </w:rPr>
        <w:t>агроценозами</w:t>
      </w:r>
      <w:proofErr w:type="spellEnd"/>
      <w:r w:rsidRPr="00FA5051">
        <w:rPr>
          <w:rFonts w:ascii="Times New Roman" w:hAnsi="Times New Roman"/>
          <w:sz w:val="24"/>
          <w:szCs w:val="24"/>
        </w:rPr>
        <w:t>.</w:t>
      </w:r>
    </w:p>
    <w:p w:rsidR="007C562F" w:rsidRPr="00FA5051" w:rsidRDefault="007C562F" w:rsidP="00154559">
      <w:pPr>
        <w:pStyle w:val="a4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b/>
          <w:color w:val="000000"/>
          <w:sz w:val="24"/>
          <w:szCs w:val="24"/>
          <w:shd w:val="clear" w:color="auto" w:fill="F0FFFF"/>
        </w:rPr>
        <w:t xml:space="preserve">Ход работы: </w:t>
      </w:r>
    </w:p>
    <w:p w:rsidR="00154559" w:rsidRPr="00FA5051" w:rsidRDefault="007C562F" w:rsidP="0015455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Сравните данные экосистемы и заполните таблицу.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54559" w:rsidRPr="00FA5051" w:rsidTr="00544D87">
        <w:tc>
          <w:tcPr>
            <w:tcW w:w="2392" w:type="dxa"/>
          </w:tcPr>
          <w:p w:rsidR="00154559" w:rsidRPr="00FA5051" w:rsidRDefault="00154559" w:rsidP="00544D87">
            <w:pPr>
              <w:pStyle w:val="a4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  <w:r w:rsidRPr="00FA5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>Характеристика</w:t>
            </w:r>
          </w:p>
        </w:tc>
        <w:tc>
          <w:tcPr>
            <w:tcW w:w="2393" w:type="dxa"/>
          </w:tcPr>
          <w:p w:rsidR="00154559" w:rsidRPr="00FA5051" w:rsidRDefault="00154559" w:rsidP="00544D87">
            <w:pPr>
              <w:pStyle w:val="a4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  <w:r w:rsidRPr="00FA5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>Разнообразие видов</w:t>
            </w:r>
          </w:p>
        </w:tc>
        <w:tc>
          <w:tcPr>
            <w:tcW w:w="2393" w:type="dxa"/>
          </w:tcPr>
          <w:p w:rsidR="00154559" w:rsidRPr="00FA5051" w:rsidRDefault="00154559" w:rsidP="00544D87">
            <w:pPr>
              <w:pStyle w:val="a4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  <w:r w:rsidRPr="00FA5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>Наличие трофических уровней</w:t>
            </w:r>
          </w:p>
        </w:tc>
        <w:tc>
          <w:tcPr>
            <w:tcW w:w="2393" w:type="dxa"/>
          </w:tcPr>
          <w:p w:rsidR="00154559" w:rsidRPr="00FA5051" w:rsidRDefault="00154559" w:rsidP="00544D87">
            <w:pPr>
              <w:pStyle w:val="a4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  <w:r w:rsidRPr="00FA5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>Как поддерживается устойчивость системы</w:t>
            </w:r>
          </w:p>
        </w:tc>
      </w:tr>
      <w:tr w:rsidR="00154559" w:rsidRPr="00FA5051" w:rsidTr="00544D87">
        <w:tc>
          <w:tcPr>
            <w:tcW w:w="2392" w:type="dxa"/>
          </w:tcPr>
          <w:p w:rsidR="00154559" w:rsidRPr="00FA5051" w:rsidRDefault="00154559" w:rsidP="00544D87">
            <w:pPr>
              <w:pStyle w:val="a4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  <w:proofErr w:type="spellStart"/>
            <w:r w:rsidRPr="00FA5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>Агроэкосистема</w:t>
            </w:r>
            <w:proofErr w:type="spellEnd"/>
          </w:p>
          <w:p w:rsidR="00154559" w:rsidRPr="00FA5051" w:rsidRDefault="00154559" w:rsidP="00544D87">
            <w:pPr>
              <w:pStyle w:val="a4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  <w:r w:rsidRPr="00FA5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>Картофельное поле</w:t>
            </w:r>
          </w:p>
        </w:tc>
        <w:tc>
          <w:tcPr>
            <w:tcW w:w="2393" w:type="dxa"/>
          </w:tcPr>
          <w:p w:rsidR="00154559" w:rsidRPr="00FA5051" w:rsidRDefault="00154559" w:rsidP="00544D87">
            <w:pPr>
              <w:pStyle w:val="a4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  <w:tc>
          <w:tcPr>
            <w:tcW w:w="2393" w:type="dxa"/>
          </w:tcPr>
          <w:p w:rsidR="00154559" w:rsidRPr="00FA5051" w:rsidRDefault="00154559" w:rsidP="00544D87">
            <w:pPr>
              <w:pStyle w:val="a4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  <w:tc>
          <w:tcPr>
            <w:tcW w:w="2393" w:type="dxa"/>
          </w:tcPr>
          <w:p w:rsidR="00154559" w:rsidRPr="00FA5051" w:rsidRDefault="00154559" w:rsidP="00544D87">
            <w:pPr>
              <w:pStyle w:val="a4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</w:tr>
      <w:tr w:rsidR="00154559" w:rsidRPr="00FA5051" w:rsidTr="00544D87">
        <w:tc>
          <w:tcPr>
            <w:tcW w:w="2392" w:type="dxa"/>
          </w:tcPr>
          <w:p w:rsidR="00154559" w:rsidRPr="00FA5051" w:rsidRDefault="00154559" w:rsidP="00544D87">
            <w:pPr>
              <w:pStyle w:val="a4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  <w:r w:rsidRPr="00FA5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 xml:space="preserve">Природная экосистема </w:t>
            </w:r>
          </w:p>
          <w:p w:rsidR="00154559" w:rsidRPr="00FA5051" w:rsidRDefault="00154559" w:rsidP="00544D87">
            <w:pPr>
              <w:pStyle w:val="a4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  <w:r w:rsidRPr="00FA5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  <w:t>Лес</w:t>
            </w:r>
          </w:p>
        </w:tc>
        <w:tc>
          <w:tcPr>
            <w:tcW w:w="2393" w:type="dxa"/>
          </w:tcPr>
          <w:p w:rsidR="00154559" w:rsidRPr="00FA5051" w:rsidRDefault="00154559" w:rsidP="00544D87">
            <w:pPr>
              <w:pStyle w:val="a4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  <w:tc>
          <w:tcPr>
            <w:tcW w:w="2393" w:type="dxa"/>
          </w:tcPr>
          <w:p w:rsidR="00154559" w:rsidRPr="00FA5051" w:rsidRDefault="00154559" w:rsidP="00544D87">
            <w:pPr>
              <w:pStyle w:val="a4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  <w:tc>
          <w:tcPr>
            <w:tcW w:w="2393" w:type="dxa"/>
          </w:tcPr>
          <w:p w:rsidR="00154559" w:rsidRPr="00FA5051" w:rsidRDefault="00154559" w:rsidP="00544D87">
            <w:pPr>
              <w:pStyle w:val="a4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FFF"/>
              </w:rPr>
            </w:pPr>
          </w:p>
        </w:tc>
      </w:tr>
    </w:tbl>
    <w:p w:rsidR="00154559" w:rsidRPr="00FA5051" w:rsidRDefault="00154559" w:rsidP="0015455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Вопросы</w:t>
      </w:r>
    </w:p>
    <w:p w:rsidR="00154559" w:rsidRPr="00FA5051" w:rsidRDefault="00154559" w:rsidP="0015455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 xml:space="preserve">1. Чем отличается природная система от </w:t>
      </w:r>
      <w:proofErr w:type="spellStart"/>
      <w:r w:rsidR="005D7E97"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агроэкосистемы</w:t>
      </w:r>
      <w:proofErr w:type="spellEnd"/>
      <w:r w:rsidR="005D7E97"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?</w:t>
      </w:r>
    </w:p>
    <w:p w:rsidR="007C562F" w:rsidRPr="00FA5051" w:rsidRDefault="005D7E97" w:rsidP="005741E3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  <w:r w:rsidRPr="00FA5051">
        <w:rPr>
          <w:rFonts w:ascii="Times New Roman" w:hAnsi="Times New Roman"/>
          <w:color w:val="000000"/>
          <w:sz w:val="24"/>
          <w:szCs w:val="24"/>
          <w:shd w:val="clear" w:color="auto" w:fill="F0FFFF"/>
        </w:rPr>
        <w:t>2. Что такое природная экосистема?</w:t>
      </w:r>
    </w:p>
    <w:p w:rsidR="00FA5051" w:rsidRPr="00FA5051" w:rsidRDefault="00FA5051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0FFFF"/>
        </w:rPr>
      </w:pPr>
    </w:p>
    <w:sectPr w:rsidR="00FA5051" w:rsidRPr="00FA5051" w:rsidSect="00FA50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1A4"/>
    <w:multiLevelType w:val="hybridMultilevel"/>
    <w:tmpl w:val="553A2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F730F"/>
    <w:multiLevelType w:val="hybridMultilevel"/>
    <w:tmpl w:val="6FB61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B6DCD"/>
    <w:multiLevelType w:val="hybridMultilevel"/>
    <w:tmpl w:val="2FB2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E09D2"/>
    <w:multiLevelType w:val="multilevel"/>
    <w:tmpl w:val="C3F8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D7918"/>
    <w:multiLevelType w:val="multilevel"/>
    <w:tmpl w:val="CFB0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54A35"/>
    <w:multiLevelType w:val="hybridMultilevel"/>
    <w:tmpl w:val="401A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A5E6A"/>
    <w:multiLevelType w:val="hybridMultilevel"/>
    <w:tmpl w:val="04E2A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729CE"/>
    <w:multiLevelType w:val="hybridMultilevel"/>
    <w:tmpl w:val="0888896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64694E7A"/>
    <w:multiLevelType w:val="hybridMultilevel"/>
    <w:tmpl w:val="0C4AE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6C3CB6"/>
    <w:multiLevelType w:val="multilevel"/>
    <w:tmpl w:val="B0A4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873FE4"/>
    <w:multiLevelType w:val="hybridMultilevel"/>
    <w:tmpl w:val="6FB61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AD12BB8"/>
    <w:multiLevelType w:val="hybridMultilevel"/>
    <w:tmpl w:val="84AAC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E46FB7"/>
    <w:multiLevelType w:val="hybridMultilevel"/>
    <w:tmpl w:val="92D0D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C17F0"/>
    <w:multiLevelType w:val="multilevel"/>
    <w:tmpl w:val="2100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793F14"/>
    <w:multiLevelType w:val="hybridMultilevel"/>
    <w:tmpl w:val="236EB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7368C9"/>
    <w:multiLevelType w:val="hybridMultilevel"/>
    <w:tmpl w:val="79729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2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13"/>
  </w:num>
  <w:num w:numId="13">
    <w:abstractNumId w:val="4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04"/>
    <w:rsid w:val="000547EA"/>
    <w:rsid w:val="00154559"/>
    <w:rsid w:val="002314D5"/>
    <w:rsid w:val="002B40A2"/>
    <w:rsid w:val="00460ADC"/>
    <w:rsid w:val="00544D87"/>
    <w:rsid w:val="005741E3"/>
    <w:rsid w:val="0059036D"/>
    <w:rsid w:val="005B1BB2"/>
    <w:rsid w:val="005D7E97"/>
    <w:rsid w:val="005E4A04"/>
    <w:rsid w:val="00737A5C"/>
    <w:rsid w:val="007A235B"/>
    <w:rsid w:val="007C562F"/>
    <w:rsid w:val="007F17DF"/>
    <w:rsid w:val="00937940"/>
    <w:rsid w:val="00BA2F34"/>
    <w:rsid w:val="00BB0979"/>
    <w:rsid w:val="00BF4B0C"/>
    <w:rsid w:val="00C827DC"/>
    <w:rsid w:val="00C90E80"/>
    <w:rsid w:val="00CD0385"/>
    <w:rsid w:val="00CE280E"/>
    <w:rsid w:val="00D01C1E"/>
    <w:rsid w:val="00F3407B"/>
    <w:rsid w:val="00FA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20779-BC2F-4E31-B2D0-4203FCF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0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5E4A04"/>
    <w:pPr>
      <w:ind w:left="720"/>
      <w:contextualSpacing/>
    </w:pPr>
  </w:style>
  <w:style w:type="paragraph" w:styleId="a4">
    <w:name w:val="No Spacing"/>
    <w:qFormat/>
    <w:rsid w:val="002314D5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rsid w:val="002314D5"/>
    <w:pPr>
      <w:spacing w:after="0" w:line="240" w:lineRule="auto"/>
      <w:ind w:firstLine="540"/>
      <w:jc w:val="both"/>
    </w:pPr>
    <w:rPr>
      <w:rFonts w:ascii="Times New Roman" w:eastAsia="Times New Roman" w:hAnsi="Times New Roman"/>
      <w:i/>
      <w:sz w:val="24"/>
      <w:szCs w:val="24"/>
      <w:lang w:eastAsia="ru-RU"/>
    </w:rPr>
  </w:style>
  <w:style w:type="table" w:styleId="a5">
    <w:name w:val="Table Grid"/>
    <w:basedOn w:val="a1"/>
    <w:rsid w:val="007C562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7">
    <w:name w:val="Style27"/>
    <w:basedOn w:val="a"/>
    <w:rsid w:val="007A235B"/>
    <w:pPr>
      <w:widowControl w:val="0"/>
      <w:autoSpaceDE w:val="0"/>
      <w:autoSpaceDN w:val="0"/>
      <w:adjustRightInd w:val="0"/>
      <w:spacing w:after="0" w:line="252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1">
    <w:name w:val="Font Style91"/>
    <w:basedOn w:val="a0"/>
    <w:rsid w:val="007A235B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semiHidden/>
    <w:rsid w:val="00D01C1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BB0979"/>
    <w:pPr>
      <w:spacing w:after="120"/>
      <w:ind w:left="283"/>
    </w:pPr>
  </w:style>
  <w:style w:type="paragraph" w:styleId="3">
    <w:name w:val="Body Text Indent 3"/>
    <w:basedOn w:val="a"/>
    <w:rsid w:val="00BB0979"/>
    <w:pPr>
      <w:spacing w:after="120"/>
      <w:ind w:left="283"/>
    </w:pPr>
    <w:rPr>
      <w:sz w:val="16"/>
      <w:szCs w:val="16"/>
    </w:rPr>
  </w:style>
  <w:style w:type="character" w:customStyle="1" w:styleId="c0">
    <w:name w:val="c0"/>
    <w:basedOn w:val="a0"/>
    <w:rsid w:val="000547EA"/>
  </w:style>
  <w:style w:type="character" w:customStyle="1" w:styleId="c1">
    <w:name w:val="c1"/>
    <w:basedOn w:val="a0"/>
    <w:rsid w:val="000547EA"/>
  </w:style>
  <w:style w:type="character" w:customStyle="1" w:styleId="c8">
    <w:name w:val="c8"/>
    <w:basedOn w:val="a0"/>
    <w:rsid w:val="000547EA"/>
  </w:style>
  <w:style w:type="character" w:customStyle="1" w:styleId="apple-converted-space">
    <w:name w:val="apple-converted-space"/>
    <w:basedOn w:val="a0"/>
    <w:rsid w:val="000547EA"/>
  </w:style>
  <w:style w:type="paragraph" w:customStyle="1" w:styleId="c2">
    <w:name w:val="c2"/>
    <w:basedOn w:val="a"/>
    <w:rsid w:val="00054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054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1</vt:lpstr>
    </vt:vector>
  </TitlesOfParts>
  <Company>Company</Company>
  <LinksUpToDate>false</LinksUpToDate>
  <CharactersWithSpaces>15104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1</dc:title>
  <dc:subject/>
  <dc:creator>Admin</dc:creator>
  <cp:keywords/>
  <dc:description/>
  <cp:lastModifiedBy>Клара Урбаева</cp:lastModifiedBy>
  <cp:revision>4</cp:revision>
  <cp:lastPrinted>2018-08-12T04:51:00Z</cp:lastPrinted>
  <dcterms:created xsi:type="dcterms:W3CDTF">2018-08-12T04:49:00Z</dcterms:created>
  <dcterms:modified xsi:type="dcterms:W3CDTF">2018-08-12T04:52:00Z</dcterms:modified>
</cp:coreProperties>
</file>